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0" w:rsidRPr="000F0D1F" w:rsidRDefault="00406E76" w:rsidP="00406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0D1F">
        <w:rPr>
          <w:rFonts w:ascii="Arial" w:hAnsi="Arial" w:cs="Arial"/>
          <w:b/>
          <w:sz w:val="28"/>
          <w:szCs w:val="28"/>
        </w:rPr>
        <w:t>ОТЧЕТ</w:t>
      </w:r>
    </w:p>
    <w:p w:rsidR="00406E76" w:rsidRPr="000F0D1F" w:rsidRDefault="00406E76" w:rsidP="00406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0D1F">
        <w:rPr>
          <w:rFonts w:ascii="Arial" w:hAnsi="Arial" w:cs="Arial"/>
          <w:b/>
          <w:sz w:val="28"/>
          <w:szCs w:val="28"/>
        </w:rPr>
        <w:t>Главы Луговского му</w:t>
      </w:r>
      <w:r w:rsidR="00D62EF4" w:rsidRPr="000F0D1F">
        <w:rPr>
          <w:rFonts w:ascii="Arial" w:hAnsi="Arial" w:cs="Arial"/>
          <w:b/>
          <w:sz w:val="28"/>
          <w:szCs w:val="28"/>
        </w:rPr>
        <w:t>ниципального образования за 2020</w:t>
      </w:r>
      <w:r w:rsidRPr="000F0D1F">
        <w:rPr>
          <w:rFonts w:ascii="Arial" w:hAnsi="Arial" w:cs="Arial"/>
          <w:b/>
          <w:sz w:val="28"/>
          <w:szCs w:val="28"/>
        </w:rPr>
        <w:t xml:space="preserve"> год</w:t>
      </w:r>
    </w:p>
    <w:p w:rsidR="00406E76" w:rsidRPr="000F0D1F" w:rsidRDefault="00406E76" w:rsidP="0040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6E76" w:rsidRPr="000F0D1F" w:rsidRDefault="00406E76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Уважаемые присутствующие, представляю Вам от</w:t>
      </w:r>
      <w:r w:rsidR="00D62EF4" w:rsidRPr="000F0D1F">
        <w:rPr>
          <w:rFonts w:ascii="Arial" w:hAnsi="Arial" w:cs="Arial"/>
          <w:sz w:val="24"/>
          <w:szCs w:val="24"/>
        </w:rPr>
        <w:t>чет о проделанной работе за 2020</w:t>
      </w:r>
      <w:r w:rsidRPr="000F0D1F">
        <w:rPr>
          <w:rFonts w:ascii="Arial" w:hAnsi="Arial" w:cs="Arial"/>
          <w:sz w:val="24"/>
          <w:szCs w:val="24"/>
        </w:rPr>
        <w:t xml:space="preserve"> год.</w:t>
      </w:r>
    </w:p>
    <w:p w:rsidR="00406E76" w:rsidRPr="000F0D1F" w:rsidRDefault="00D62EF4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 На 2020</w:t>
      </w:r>
      <w:r w:rsidR="00406E76" w:rsidRPr="000F0D1F">
        <w:rPr>
          <w:rFonts w:ascii="Arial" w:hAnsi="Arial" w:cs="Arial"/>
          <w:sz w:val="24"/>
          <w:szCs w:val="24"/>
        </w:rPr>
        <w:t xml:space="preserve"> год Думой Луговского городского поселения была утверждена дох</w:t>
      </w:r>
      <w:r w:rsidR="00501A24" w:rsidRPr="000F0D1F">
        <w:rPr>
          <w:rFonts w:ascii="Arial" w:hAnsi="Arial" w:cs="Arial"/>
          <w:sz w:val="24"/>
          <w:szCs w:val="24"/>
        </w:rPr>
        <w:t xml:space="preserve">одная часть бюджета в размере </w:t>
      </w:r>
      <w:r w:rsidR="00D80B53" w:rsidRPr="000F0D1F">
        <w:rPr>
          <w:rFonts w:ascii="Arial" w:hAnsi="Arial" w:cs="Arial"/>
          <w:sz w:val="24"/>
          <w:szCs w:val="24"/>
        </w:rPr>
        <w:t>12 844 412,05</w:t>
      </w:r>
      <w:r w:rsidR="00501A24" w:rsidRPr="000F0D1F">
        <w:rPr>
          <w:rFonts w:ascii="Arial" w:hAnsi="Arial" w:cs="Arial"/>
          <w:sz w:val="24"/>
          <w:szCs w:val="24"/>
        </w:rPr>
        <w:t xml:space="preserve"> рублей, что составило</w:t>
      </w:r>
      <w:r w:rsidR="00D80B53" w:rsidRPr="000F0D1F">
        <w:rPr>
          <w:rFonts w:ascii="Arial" w:hAnsi="Arial" w:cs="Arial"/>
          <w:sz w:val="24"/>
          <w:szCs w:val="24"/>
        </w:rPr>
        <w:t xml:space="preserve"> </w:t>
      </w:r>
      <w:r w:rsidRPr="000F0D1F">
        <w:rPr>
          <w:rFonts w:ascii="Arial" w:hAnsi="Arial" w:cs="Arial"/>
          <w:sz w:val="24"/>
          <w:szCs w:val="24"/>
        </w:rPr>
        <w:t>57%</w:t>
      </w:r>
      <w:r w:rsidR="00501A24" w:rsidRPr="000F0D1F">
        <w:rPr>
          <w:rFonts w:ascii="Arial" w:hAnsi="Arial" w:cs="Arial"/>
          <w:sz w:val="24"/>
          <w:szCs w:val="24"/>
        </w:rPr>
        <w:t xml:space="preserve"> </w:t>
      </w:r>
      <w:r w:rsidR="00D80B53" w:rsidRPr="000F0D1F">
        <w:rPr>
          <w:rFonts w:ascii="Arial" w:hAnsi="Arial" w:cs="Arial"/>
          <w:sz w:val="24"/>
          <w:szCs w:val="24"/>
        </w:rPr>
        <w:t xml:space="preserve"> </w:t>
      </w:r>
      <w:r w:rsidR="00501A24" w:rsidRPr="000F0D1F">
        <w:rPr>
          <w:rFonts w:ascii="Arial" w:hAnsi="Arial" w:cs="Arial"/>
          <w:sz w:val="24"/>
          <w:szCs w:val="24"/>
        </w:rPr>
        <w:t>от бюджета</w:t>
      </w:r>
      <w:r w:rsidR="00D80B53" w:rsidRPr="000F0D1F">
        <w:rPr>
          <w:rFonts w:ascii="Arial" w:hAnsi="Arial" w:cs="Arial"/>
          <w:sz w:val="24"/>
          <w:szCs w:val="24"/>
        </w:rPr>
        <w:t>2019 года</w:t>
      </w:r>
      <w:r w:rsidR="00406E76" w:rsidRPr="000F0D1F">
        <w:rPr>
          <w:rFonts w:ascii="Arial" w:hAnsi="Arial" w:cs="Arial"/>
          <w:sz w:val="24"/>
          <w:szCs w:val="24"/>
        </w:rPr>
        <w:t>, в том числе поступления от с</w:t>
      </w:r>
      <w:r w:rsidR="00601007" w:rsidRPr="000F0D1F">
        <w:rPr>
          <w:rFonts w:ascii="Arial" w:hAnsi="Arial" w:cs="Arial"/>
          <w:sz w:val="24"/>
          <w:szCs w:val="24"/>
        </w:rPr>
        <w:t>обственных доходов</w:t>
      </w:r>
      <w:r w:rsidR="00D80B53" w:rsidRPr="000F0D1F">
        <w:rPr>
          <w:rFonts w:ascii="Arial" w:hAnsi="Arial" w:cs="Arial"/>
          <w:sz w:val="24"/>
          <w:szCs w:val="24"/>
        </w:rPr>
        <w:t xml:space="preserve"> 1 078 600,00 рублей </w:t>
      </w:r>
      <w:r w:rsidR="00601007" w:rsidRPr="000F0D1F">
        <w:rPr>
          <w:rFonts w:ascii="Arial" w:hAnsi="Arial" w:cs="Arial"/>
          <w:sz w:val="24"/>
          <w:szCs w:val="24"/>
        </w:rPr>
        <w:t>при плане</w:t>
      </w:r>
      <w:r w:rsidR="00D80B53" w:rsidRPr="000F0D1F">
        <w:rPr>
          <w:rFonts w:ascii="Arial" w:hAnsi="Arial" w:cs="Arial"/>
          <w:sz w:val="24"/>
          <w:szCs w:val="24"/>
        </w:rPr>
        <w:t xml:space="preserve">  792512,05 руб.</w:t>
      </w:r>
      <w:r w:rsidR="0097685F" w:rsidRPr="000F0D1F">
        <w:rPr>
          <w:rFonts w:ascii="Arial" w:hAnsi="Arial" w:cs="Arial"/>
          <w:sz w:val="24"/>
          <w:szCs w:val="24"/>
        </w:rPr>
        <w:t>(исполнено на</w:t>
      </w:r>
      <w:r w:rsidR="00D80B53" w:rsidRPr="000F0D1F">
        <w:rPr>
          <w:rFonts w:ascii="Arial" w:hAnsi="Arial" w:cs="Arial"/>
          <w:sz w:val="24"/>
          <w:szCs w:val="24"/>
        </w:rPr>
        <w:t xml:space="preserve"> </w:t>
      </w:r>
      <w:r w:rsidRPr="000F0D1F">
        <w:rPr>
          <w:rFonts w:ascii="Arial" w:hAnsi="Arial" w:cs="Arial"/>
          <w:sz w:val="24"/>
          <w:szCs w:val="24"/>
        </w:rPr>
        <w:t xml:space="preserve"> 67,2</w:t>
      </w:r>
      <w:r w:rsidR="00D80B53" w:rsidRPr="000F0D1F">
        <w:rPr>
          <w:rFonts w:ascii="Arial" w:hAnsi="Arial" w:cs="Arial"/>
          <w:sz w:val="24"/>
          <w:szCs w:val="24"/>
        </w:rPr>
        <w:t xml:space="preserve"> </w:t>
      </w:r>
      <w:r w:rsidR="00406E76" w:rsidRPr="000F0D1F">
        <w:rPr>
          <w:rFonts w:ascii="Arial" w:hAnsi="Arial" w:cs="Arial"/>
          <w:sz w:val="24"/>
          <w:szCs w:val="24"/>
        </w:rPr>
        <w:t>%).</w:t>
      </w:r>
    </w:p>
    <w:p w:rsidR="00E315D4" w:rsidRPr="000F0D1F" w:rsidRDefault="00406E76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Основным собственным доходным источником бюджета городского поселения</w:t>
      </w:r>
      <w:r w:rsidR="002A3406" w:rsidRPr="000F0D1F">
        <w:rPr>
          <w:rFonts w:ascii="Arial" w:hAnsi="Arial" w:cs="Arial"/>
          <w:sz w:val="24"/>
          <w:szCs w:val="24"/>
        </w:rPr>
        <w:t xml:space="preserve"> в </w:t>
      </w:r>
      <w:r w:rsidR="00D62EF4" w:rsidRPr="000F0D1F">
        <w:rPr>
          <w:rFonts w:ascii="Arial" w:hAnsi="Arial" w:cs="Arial"/>
          <w:sz w:val="24"/>
          <w:szCs w:val="24"/>
        </w:rPr>
        <w:t>2020 году оказался НДФЛ</w:t>
      </w:r>
      <w:r w:rsidR="002D2EE6" w:rsidRPr="000F0D1F">
        <w:rPr>
          <w:rFonts w:ascii="Arial" w:hAnsi="Arial" w:cs="Arial"/>
          <w:sz w:val="24"/>
          <w:szCs w:val="24"/>
        </w:rPr>
        <w:t xml:space="preserve"> (462527,20</w:t>
      </w:r>
      <w:r w:rsidR="000E7A30" w:rsidRPr="000F0D1F">
        <w:rPr>
          <w:rFonts w:ascii="Arial" w:hAnsi="Arial" w:cs="Arial"/>
          <w:sz w:val="24"/>
          <w:szCs w:val="24"/>
        </w:rPr>
        <w:t xml:space="preserve"> руб</w:t>
      </w:r>
      <w:r w:rsidR="007A551A" w:rsidRPr="000F0D1F">
        <w:rPr>
          <w:rFonts w:ascii="Arial" w:hAnsi="Arial" w:cs="Arial"/>
          <w:sz w:val="24"/>
          <w:szCs w:val="24"/>
        </w:rPr>
        <w:t>.</w:t>
      </w:r>
      <w:r w:rsidR="000E7A30" w:rsidRPr="000F0D1F">
        <w:rPr>
          <w:rFonts w:ascii="Arial" w:hAnsi="Arial" w:cs="Arial"/>
          <w:sz w:val="24"/>
          <w:szCs w:val="24"/>
        </w:rPr>
        <w:t xml:space="preserve">) </w:t>
      </w:r>
      <w:r w:rsidR="00D62EF4" w:rsidRPr="000F0D1F">
        <w:rPr>
          <w:rFonts w:ascii="Arial" w:hAnsi="Arial" w:cs="Arial"/>
          <w:sz w:val="24"/>
          <w:szCs w:val="24"/>
        </w:rPr>
        <w:t xml:space="preserve"> % составил 58,4% </w:t>
      </w:r>
      <w:r w:rsidR="000E7A30" w:rsidRPr="000F0D1F">
        <w:rPr>
          <w:rFonts w:ascii="Arial" w:hAnsi="Arial" w:cs="Arial"/>
          <w:sz w:val="24"/>
          <w:szCs w:val="24"/>
        </w:rPr>
        <w:t xml:space="preserve"> </w:t>
      </w:r>
      <w:r w:rsidR="00D62EF4" w:rsidRPr="000F0D1F">
        <w:rPr>
          <w:rFonts w:ascii="Arial" w:hAnsi="Arial" w:cs="Arial"/>
          <w:sz w:val="24"/>
          <w:szCs w:val="24"/>
        </w:rPr>
        <w:t>от собственных доходов</w:t>
      </w:r>
    </w:p>
    <w:p w:rsidR="00D62EF4" w:rsidRPr="000F0D1F" w:rsidRDefault="00E315D4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вторым по доходности стала аренда муниципального имущества, она составила</w:t>
      </w:r>
      <w:r w:rsidR="000E7A30" w:rsidRPr="000F0D1F">
        <w:rPr>
          <w:rFonts w:ascii="Arial" w:hAnsi="Arial" w:cs="Arial"/>
          <w:sz w:val="24"/>
          <w:szCs w:val="24"/>
        </w:rPr>
        <w:t xml:space="preserve"> </w:t>
      </w:r>
      <w:r w:rsidR="00036EF1" w:rsidRPr="000F0D1F">
        <w:rPr>
          <w:rFonts w:ascii="Arial" w:hAnsi="Arial" w:cs="Arial"/>
          <w:sz w:val="24"/>
          <w:szCs w:val="24"/>
        </w:rPr>
        <w:t xml:space="preserve">173560,73 </w:t>
      </w:r>
      <w:r w:rsidR="000E7A30" w:rsidRPr="000F0D1F">
        <w:rPr>
          <w:rFonts w:ascii="Arial" w:hAnsi="Arial" w:cs="Arial"/>
          <w:sz w:val="24"/>
          <w:szCs w:val="24"/>
        </w:rPr>
        <w:t>руб</w:t>
      </w:r>
      <w:r w:rsidR="00036EF1" w:rsidRPr="000F0D1F">
        <w:rPr>
          <w:rFonts w:ascii="Arial" w:hAnsi="Arial" w:cs="Arial"/>
          <w:sz w:val="24"/>
          <w:szCs w:val="24"/>
        </w:rPr>
        <w:t>.</w:t>
      </w:r>
      <w:r w:rsidR="000E7A30" w:rsidRPr="000F0D1F">
        <w:rPr>
          <w:rFonts w:ascii="Arial" w:hAnsi="Arial" w:cs="Arial"/>
          <w:sz w:val="24"/>
          <w:szCs w:val="24"/>
        </w:rPr>
        <w:t xml:space="preserve"> или</w:t>
      </w:r>
      <w:r w:rsidRPr="000F0D1F">
        <w:rPr>
          <w:rFonts w:ascii="Arial" w:hAnsi="Arial" w:cs="Arial"/>
          <w:sz w:val="24"/>
          <w:szCs w:val="24"/>
        </w:rPr>
        <w:t xml:space="preserve"> 22,5%</w:t>
      </w:r>
      <w:r w:rsidR="00036EF1" w:rsidRPr="000F0D1F">
        <w:rPr>
          <w:rFonts w:ascii="Arial" w:hAnsi="Arial" w:cs="Arial"/>
          <w:sz w:val="24"/>
          <w:szCs w:val="24"/>
        </w:rPr>
        <w:t xml:space="preserve"> от собственных доходов</w:t>
      </w:r>
    </w:p>
    <w:p w:rsidR="00E315D4" w:rsidRPr="000F0D1F" w:rsidRDefault="00E315D4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затем поступления от уплаты акцизов на нефтепродукты –</w:t>
      </w:r>
      <w:r w:rsidR="00036EF1" w:rsidRPr="000F0D1F">
        <w:rPr>
          <w:rFonts w:ascii="Arial" w:hAnsi="Arial" w:cs="Arial"/>
          <w:sz w:val="24"/>
          <w:szCs w:val="24"/>
        </w:rPr>
        <w:t>133703,52 руб.</w:t>
      </w:r>
    </w:p>
    <w:p w:rsidR="00406E76" w:rsidRPr="000F0D1F" w:rsidRDefault="00406E76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Дотация из бюдже</w:t>
      </w:r>
      <w:r w:rsidR="00036EF1" w:rsidRPr="000F0D1F">
        <w:rPr>
          <w:rFonts w:ascii="Arial" w:hAnsi="Arial" w:cs="Arial"/>
          <w:sz w:val="24"/>
          <w:szCs w:val="24"/>
        </w:rPr>
        <w:t>та Мамско-Чуйского района в 2020</w:t>
      </w:r>
      <w:r w:rsidRPr="000F0D1F">
        <w:rPr>
          <w:rFonts w:ascii="Arial" w:hAnsi="Arial" w:cs="Arial"/>
          <w:sz w:val="24"/>
          <w:szCs w:val="24"/>
        </w:rPr>
        <w:t xml:space="preserve"> г</w:t>
      </w:r>
      <w:r w:rsidR="004C680D" w:rsidRPr="000F0D1F">
        <w:rPr>
          <w:rFonts w:ascii="Arial" w:hAnsi="Arial" w:cs="Arial"/>
          <w:sz w:val="24"/>
          <w:szCs w:val="24"/>
        </w:rPr>
        <w:t>оду составила</w:t>
      </w:r>
      <w:r w:rsidR="00036EF1" w:rsidRPr="000F0D1F">
        <w:rPr>
          <w:rFonts w:ascii="Arial" w:hAnsi="Arial" w:cs="Arial"/>
          <w:sz w:val="24"/>
          <w:szCs w:val="24"/>
        </w:rPr>
        <w:t xml:space="preserve"> 5599800 руб.</w:t>
      </w:r>
      <w:r w:rsidR="004C680D" w:rsidRPr="000F0D1F">
        <w:rPr>
          <w:rFonts w:ascii="Arial" w:hAnsi="Arial" w:cs="Arial"/>
          <w:sz w:val="24"/>
          <w:szCs w:val="24"/>
        </w:rPr>
        <w:t xml:space="preserve"> </w:t>
      </w:r>
      <w:r w:rsidR="00036EF1" w:rsidRPr="000F0D1F">
        <w:rPr>
          <w:rFonts w:ascii="Arial" w:hAnsi="Arial" w:cs="Arial"/>
          <w:sz w:val="24"/>
          <w:szCs w:val="24"/>
        </w:rPr>
        <w:t xml:space="preserve"> (93</w:t>
      </w:r>
      <w:r w:rsidRPr="000F0D1F">
        <w:rPr>
          <w:rFonts w:ascii="Arial" w:hAnsi="Arial" w:cs="Arial"/>
          <w:sz w:val="24"/>
          <w:szCs w:val="24"/>
        </w:rPr>
        <w:t xml:space="preserve">% от </w:t>
      </w:r>
      <w:r w:rsidR="00036EF1" w:rsidRPr="000F0D1F">
        <w:rPr>
          <w:rFonts w:ascii="Arial" w:hAnsi="Arial" w:cs="Arial"/>
          <w:sz w:val="24"/>
          <w:szCs w:val="24"/>
        </w:rPr>
        <w:t>2019</w:t>
      </w:r>
      <w:r w:rsidR="009349D0" w:rsidRPr="000F0D1F">
        <w:rPr>
          <w:rFonts w:ascii="Arial" w:hAnsi="Arial" w:cs="Arial"/>
          <w:sz w:val="24"/>
          <w:szCs w:val="24"/>
        </w:rPr>
        <w:t xml:space="preserve"> года</w:t>
      </w:r>
      <w:r w:rsidRPr="000F0D1F">
        <w:rPr>
          <w:rFonts w:ascii="Arial" w:hAnsi="Arial" w:cs="Arial"/>
          <w:sz w:val="24"/>
          <w:szCs w:val="24"/>
        </w:rPr>
        <w:t>)</w:t>
      </w:r>
      <w:r w:rsidR="009349D0" w:rsidRPr="000F0D1F">
        <w:rPr>
          <w:rFonts w:ascii="Arial" w:hAnsi="Arial" w:cs="Arial"/>
          <w:sz w:val="24"/>
          <w:szCs w:val="24"/>
        </w:rPr>
        <w:t>, дотаци</w:t>
      </w:r>
      <w:r w:rsidR="004C680D" w:rsidRPr="000F0D1F">
        <w:rPr>
          <w:rFonts w:ascii="Arial" w:hAnsi="Arial" w:cs="Arial"/>
          <w:sz w:val="24"/>
          <w:szCs w:val="24"/>
        </w:rPr>
        <w:t xml:space="preserve">я из бюджета Иркутской области </w:t>
      </w:r>
      <w:r w:rsidR="00332A5A" w:rsidRPr="000F0D1F">
        <w:rPr>
          <w:rFonts w:ascii="Arial" w:hAnsi="Arial" w:cs="Arial"/>
          <w:sz w:val="24"/>
          <w:szCs w:val="24"/>
        </w:rPr>
        <w:t>5607 100 рублей  (88,6% от 2019 года). Субвенция на гос.</w:t>
      </w:r>
      <w:r w:rsidR="009349D0" w:rsidRPr="000F0D1F">
        <w:rPr>
          <w:rFonts w:ascii="Arial" w:hAnsi="Arial" w:cs="Arial"/>
          <w:sz w:val="24"/>
          <w:szCs w:val="24"/>
        </w:rPr>
        <w:t>полномочия организации деятельности административной комиссии – 700 руб.,</w:t>
      </w:r>
      <w:r w:rsidR="00332A5A" w:rsidRPr="000F0D1F">
        <w:rPr>
          <w:rFonts w:ascii="Arial" w:hAnsi="Arial" w:cs="Arial"/>
          <w:sz w:val="24"/>
          <w:szCs w:val="24"/>
        </w:rPr>
        <w:t xml:space="preserve"> С</w:t>
      </w:r>
      <w:r w:rsidR="009349D0" w:rsidRPr="000F0D1F">
        <w:rPr>
          <w:rFonts w:ascii="Arial" w:hAnsi="Arial" w:cs="Arial"/>
          <w:sz w:val="24"/>
          <w:szCs w:val="24"/>
        </w:rPr>
        <w:t>убсидия на финансирование расходов, связанных с реализацией мероприятий перечня п</w:t>
      </w:r>
      <w:r w:rsidR="00332A5A" w:rsidRPr="000F0D1F">
        <w:rPr>
          <w:rFonts w:ascii="Arial" w:hAnsi="Arial" w:cs="Arial"/>
          <w:sz w:val="24"/>
          <w:szCs w:val="24"/>
        </w:rPr>
        <w:t>роектов народных инициатив – 200</w:t>
      </w:r>
      <w:r w:rsidR="004C680D" w:rsidRPr="000F0D1F">
        <w:rPr>
          <w:rFonts w:ascii="Arial" w:hAnsi="Arial" w:cs="Arial"/>
          <w:sz w:val="24"/>
          <w:szCs w:val="24"/>
        </w:rPr>
        <w:t> 0</w:t>
      </w:r>
      <w:r w:rsidR="009349D0" w:rsidRPr="000F0D1F">
        <w:rPr>
          <w:rFonts w:ascii="Arial" w:hAnsi="Arial" w:cs="Arial"/>
          <w:sz w:val="24"/>
          <w:szCs w:val="24"/>
        </w:rPr>
        <w:t>00 руб.</w:t>
      </w:r>
      <w:r w:rsidR="00332A5A" w:rsidRPr="000F0D1F">
        <w:rPr>
          <w:rFonts w:ascii="Arial" w:hAnsi="Arial" w:cs="Arial"/>
          <w:sz w:val="24"/>
          <w:szCs w:val="24"/>
        </w:rPr>
        <w:t>, С</w:t>
      </w:r>
      <w:r w:rsidR="009349D0" w:rsidRPr="000F0D1F">
        <w:rPr>
          <w:rFonts w:ascii="Arial" w:hAnsi="Arial" w:cs="Arial"/>
          <w:sz w:val="24"/>
          <w:szCs w:val="24"/>
        </w:rPr>
        <w:t>убвенция на осуществление</w:t>
      </w:r>
      <w:r w:rsidR="004C680D" w:rsidRPr="000F0D1F">
        <w:rPr>
          <w:rFonts w:ascii="Arial" w:hAnsi="Arial" w:cs="Arial"/>
          <w:sz w:val="24"/>
          <w:szCs w:val="24"/>
        </w:rPr>
        <w:t xml:space="preserve"> пе</w:t>
      </w:r>
      <w:r w:rsidR="00332A5A" w:rsidRPr="000F0D1F">
        <w:rPr>
          <w:rFonts w:ascii="Arial" w:hAnsi="Arial" w:cs="Arial"/>
          <w:sz w:val="24"/>
          <w:szCs w:val="24"/>
        </w:rPr>
        <w:t>рвичного воинского учёта–184</w:t>
      </w:r>
      <w:r w:rsidR="00F5598A" w:rsidRPr="000F0D1F">
        <w:rPr>
          <w:rFonts w:ascii="Arial" w:hAnsi="Arial" w:cs="Arial"/>
          <w:sz w:val="24"/>
          <w:szCs w:val="24"/>
        </w:rPr>
        <w:t xml:space="preserve"> </w:t>
      </w:r>
      <w:r w:rsidR="00332A5A" w:rsidRPr="000F0D1F">
        <w:rPr>
          <w:rFonts w:ascii="Arial" w:hAnsi="Arial" w:cs="Arial"/>
          <w:sz w:val="24"/>
          <w:szCs w:val="24"/>
        </w:rPr>
        <w:t>300</w:t>
      </w:r>
      <w:r w:rsidR="009349D0" w:rsidRPr="000F0D1F">
        <w:rPr>
          <w:rFonts w:ascii="Arial" w:hAnsi="Arial" w:cs="Arial"/>
          <w:sz w:val="24"/>
          <w:szCs w:val="24"/>
        </w:rPr>
        <w:t xml:space="preserve"> руб.</w:t>
      </w:r>
      <w:r w:rsidR="00332A5A" w:rsidRPr="000F0D1F">
        <w:rPr>
          <w:rFonts w:ascii="Arial" w:hAnsi="Arial" w:cs="Arial"/>
          <w:sz w:val="24"/>
          <w:szCs w:val="24"/>
        </w:rPr>
        <w:t xml:space="preserve"> </w:t>
      </w:r>
      <w:r w:rsidR="006753AA" w:rsidRPr="000F0D1F">
        <w:rPr>
          <w:rFonts w:ascii="Arial" w:hAnsi="Arial" w:cs="Arial"/>
          <w:sz w:val="24"/>
          <w:szCs w:val="24"/>
        </w:rPr>
        <w:t>В</w:t>
      </w:r>
      <w:r w:rsidR="00332A5A" w:rsidRPr="000F0D1F">
        <w:rPr>
          <w:rFonts w:ascii="Arial" w:hAnsi="Arial" w:cs="Arial"/>
          <w:sz w:val="24"/>
          <w:szCs w:val="24"/>
        </w:rPr>
        <w:t xml:space="preserve">первые </w:t>
      </w:r>
      <w:r w:rsidR="006753AA" w:rsidRPr="000F0D1F">
        <w:rPr>
          <w:rFonts w:ascii="Arial" w:hAnsi="Arial" w:cs="Arial"/>
          <w:sz w:val="24"/>
          <w:szCs w:val="24"/>
        </w:rPr>
        <w:t xml:space="preserve">были </w:t>
      </w:r>
      <w:r w:rsidR="00332A5A" w:rsidRPr="000F0D1F">
        <w:rPr>
          <w:rFonts w:ascii="Arial" w:hAnsi="Arial" w:cs="Arial"/>
          <w:sz w:val="24"/>
          <w:szCs w:val="24"/>
        </w:rPr>
        <w:t>выделены межбюджетные трансферты на восстановление мемориальных сооружений и объектов, увековечивающих память при защите Отечества</w:t>
      </w:r>
      <w:r w:rsidR="006753AA" w:rsidRPr="000F0D1F">
        <w:rPr>
          <w:rFonts w:ascii="Arial" w:hAnsi="Arial" w:cs="Arial"/>
          <w:sz w:val="24"/>
          <w:szCs w:val="24"/>
        </w:rPr>
        <w:t xml:space="preserve"> </w:t>
      </w:r>
      <w:r w:rsidR="00F5598A" w:rsidRPr="000F0D1F">
        <w:rPr>
          <w:rFonts w:ascii="Arial" w:hAnsi="Arial" w:cs="Arial"/>
          <w:sz w:val="24"/>
          <w:szCs w:val="24"/>
        </w:rPr>
        <w:t>–</w:t>
      </w:r>
      <w:r w:rsidR="006753AA" w:rsidRPr="000F0D1F">
        <w:rPr>
          <w:rFonts w:ascii="Arial" w:hAnsi="Arial" w:cs="Arial"/>
          <w:sz w:val="24"/>
          <w:szCs w:val="24"/>
        </w:rPr>
        <w:t xml:space="preserve"> 500</w:t>
      </w:r>
      <w:r w:rsidR="00F5598A" w:rsidRPr="000F0D1F">
        <w:rPr>
          <w:rFonts w:ascii="Arial" w:hAnsi="Arial" w:cs="Arial"/>
          <w:sz w:val="24"/>
          <w:szCs w:val="24"/>
        </w:rPr>
        <w:t xml:space="preserve"> </w:t>
      </w:r>
      <w:r w:rsidR="006753AA" w:rsidRPr="000F0D1F">
        <w:rPr>
          <w:rFonts w:ascii="Arial" w:hAnsi="Arial" w:cs="Arial"/>
          <w:sz w:val="24"/>
          <w:szCs w:val="24"/>
        </w:rPr>
        <w:t>000 рублей.</w:t>
      </w:r>
    </w:p>
    <w:p w:rsidR="009349D0" w:rsidRPr="000F0D1F" w:rsidRDefault="009349D0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на органы местного самоуправления Луговского муниципального образования возложено осуществление 39 полномочий, плюс 1 государственное полномочие по ведению военно-учетного стола. Штатная численность муниципальных служащих администрации Луговс</w:t>
      </w:r>
      <w:r w:rsidR="006753AA" w:rsidRPr="000F0D1F">
        <w:rPr>
          <w:rFonts w:ascii="Arial" w:hAnsi="Arial" w:cs="Arial"/>
          <w:sz w:val="24"/>
          <w:szCs w:val="24"/>
        </w:rPr>
        <w:t>кого городского поселения в 2020</w:t>
      </w:r>
      <w:r w:rsidRPr="000F0D1F">
        <w:rPr>
          <w:rFonts w:ascii="Arial" w:hAnsi="Arial" w:cs="Arial"/>
          <w:sz w:val="24"/>
          <w:szCs w:val="24"/>
        </w:rPr>
        <w:t xml:space="preserve"> году составила – 4 единицы. В среднем 1 муниципальный служащий исполняет 10 полномочий.</w:t>
      </w:r>
    </w:p>
    <w:p w:rsidR="008B7075" w:rsidRPr="000F0D1F" w:rsidRDefault="008B7075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Расх</w:t>
      </w:r>
      <w:r w:rsidR="006753AA" w:rsidRPr="000F0D1F">
        <w:rPr>
          <w:rFonts w:ascii="Arial" w:hAnsi="Arial" w:cs="Arial"/>
          <w:sz w:val="24"/>
          <w:szCs w:val="24"/>
        </w:rPr>
        <w:t>одная часть бюджета формировалась</w:t>
      </w:r>
      <w:r w:rsidRPr="000F0D1F">
        <w:rPr>
          <w:rFonts w:ascii="Arial" w:hAnsi="Arial" w:cs="Arial"/>
          <w:sz w:val="24"/>
          <w:szCs w:val="24"/>
        </w:rPr>
        <w:t xml:space="preserve"> в соответствии с принятыми долгосрочными муниципальными целевыми программами</w:t>
      </w:r>
      <w:r w:rsidR="000107D1" w:rsidRPr="000F0D1F">
        <w:rPr>
          <w:rFonts w:ascii="Arial" w:hAnsi="Arial" w:cs="Arial"/>
          <w:sz w:val="24"/>
          <w:szCs w:val="24"/>
        </w:rPr>
        <w:t>, в</w:t>
      </w:r>
      <w:r w:rsidR="006753AA" w:rsidRPr="000F0D1F">
        <w:rPr>
          <w:rFonts w:ascii="Arial" w:hAnsi="Arial" w:cs="Arial"/>
          <w:sz w:val="24"/>
          <w:szCs w:val="24"/>
        </w:rPr>
        <w:t>сего</w:t>
      </w:r>
      <w:r w:rsidR="000107D1" w:rsidRPr="000F0D1F">
        <w:rPr>
          <w:rFonts w:ascii="Arial" w:hAnsi="Arial" w:cs="Arial"/>
          <w:sz w:val="24"/>
          <w:szCs w:val="24"/>
        </w:rPr>
        <w:t xml:space="preserve"> их 7(семь)</w:t>
      </w:r>
      <w:r w:rsidR="006753AA" w:rsidRPr="000F0D1F">
        <w:rPr>
          <w:rFonts w:ascii="Arial" w:hAnsi="Arial" w:cs="Arial"/>
          <w:sz w:val="24"/>
          <w:szCs w:val="24"/>
        </w:rPr>
        <w:t xml:space="preserve"> </w:t>
      </w:r>
      <w:r w:rsidRPr="000F0D1F">
        <w:rPr>
          <w:rFonts w:ascii="Arial" w:hAnsi="Arial" w:cs="Arial"/>
          <w:sz w:val="24"/>
          <w:szCs w:val="24"/>
        </w:rPr>
        <w:t xml:space="preserve"> по обеспечению первичных мер пожарной безопасности, предупреждению и ликвидации ЧС, ЖКХ, благоустройству, культур</w:t>
      </w:r>
      <w:r w:rsidR="000107D1" w:rsidRPr="000F0D1F">
        <w:rPr>
          <w:rFonts w:ascii="Arial" w:hAnsi="Arial" w:cs="Arial"/>
          <w:sz w:val="24"/>
          <w:szCs w:val="24"/>
        </w:rPr>
        <w:t>е, физической культуре и спорту, программа оптимизации расходов.</w:t>
      </w:r>
    </w:p>
    <w:p w:rsidR="002723D2" w:rsidRPr="000F0D1F" w:rsidRDefault="008B7075" w:rsidP="000F0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Исполнение расходной части бюджета городского поселения производилось согласно утвержденной бюджетной росписи в пределах поступающих доходов. Кассовое исполнение бюджета состави</w:t>
      </w:r>
      <w:r w:rsidR="004C680D" w:rsidRPr="000F0D1F">
        <w:rPr>
          <w:rFonts w:ascii="Arial" w:hAnsi="Arial" w:cs="Arial"/>
          <w:sz w:val="24"/>
          <w:szCs w:val="24"/>
        </w:rPr>
        <w:t xml:space="preserve">ло </w:t>
      </w:r>
      <w:r w:rsidR="000107D1" w:rsidRPr="000F0D1F">
        <w:rPr>
          <w:rFonts w:ascii="Arial" w:hAnsi="Arial" w:cs="Arial"/>
          <w:sz w:val="24"/>
          <w:szCs w:val="24"/>
        </w:rPr>
        <w:t>13 991 176,64 или 99,7</w:t>
      </w:r>
      <w:r w:rsidRPr="000F0D1F">
        <w:rPr>
          <w:rFonts w:ascii="Arial" w:hAnsi="Arial" w:cs="Arial"/>
          <w:sz w:val="24"/>
          <w:szCs w:val="24"/>
        </w:rPr>
        <w:t xml:space="preserve"> % от плана.</w:t>
      </w:r>
    </w:p>
    <w:p w:rsidR="002723D2" w:rsidRPr="000F0D1F" w:rsidRDefault="003079CC" w:rsidP="005C3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0D1F">
        <w:rPr>
          <w:rFonts w:ascii="Arial" w:hAnsi="Arial" w:cs="Arial"/>
          <w:sz w:val="24"/>
          <w:szCs w:val="24"/>
        </w:rPr>
        <w:tab/>
      </w:r>
      <w:r w:rsidRPr="000F0D1F">
        <w:rPr>
          <w:rFonts w:ascii="Arial" w:hAnsi="Arial" w:cs="Arial"/>
          <w:b/>
          <w:sz w:val="24"/>
          <w:szCs w:val="24"/>
        </w:rPr>
        <w:t xml:space="preserve">Расходы на обеспечение выборов и референдумов на территории Луговского городского поселения составили </w:t>
      </w:r>
      <w:r w:rsidRPr="000F0D1F">
        <w:rPr>
          <w:rFonts w:ascii="Arial" w:hAnsi="Arial" w:cs="Arial"/>
          <w:b/>
          <w:sz w:val="24"/>
          <w:szCs w:val="24"/>
          <w:u w:val="single"/>
        </w:rPr>
        <w:t>111 000, 0 руб.</w:t>
      </w:r>
    </w:p>
    <w:p w:rsidR="003079CC" w:rsidRPr="000F0D1F" w:rsidRDefault="003079CC" w:rsidP="009343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C3C15" w:rsidRPr="000F0D1F" w:rsidRDefault="00471D68" w:rsidP="009343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0D1F">
        <w:rPr>
          <w:rFonts w:ascii="Arial" w:hAnsi="Arial" w:cs="Arial"/>
          <w:b/>
          <w:sz w:val="24"/>
          <w:szCs w:val="24"/>
          <w:u w:val="single"/>
        </w:rPr>
        <w:t>Расходы по разделу</w:t>
      </w:r>
      <w:r w:rsidR="005C3C15" w:rsidRPr="000F0D1F">
        <w:rPr>
          <w:rFonts w:ascii="Arial" w:hAnsi="Arial" w:cs="Arial"/>
          <w:b/>
          <w:sz w:val="24"/>
          <w:szCs w:val="24"/>
          <w:u w:val="single"/>
        </w:rPr>
        <w:t xml:space="preserve"> Нац</w:t>
      </w:r>
      <w:r w:rsidR="00283D1B" w:rsidRPr="000F0D1F">
        <w:rPr>
          <w:rFonts w:ascii="Arial" w:hAnsi="Arial" w:cs="Arial"/>
          <w:b/>
          <w:sz w:val="24"/>
          <w:szCs w:val="24"/>
          <w:u w:val="single"/>
        </w:rPr>
        <w:t>иональ</w:t>
      </w:r>
      <w:r w:rsidR="00ED6771" w:rsidRPr="000F0D1F">
        <w:rPr>
          <w:rFonts w:ascii="Arial" w:hAnsi="Arial" w:cs="Arial"/>
          <w:b/>
          <w:sz w:val="24"/>
          <w:szCs w:val="24"/>
          <w:u w:val="single"/>
        </w:rPr>
        <w:t>на</w:t>
      </w:r>
      <w:r w:rsidRPr="000F0D1F">
        <w:rPr>
          <w:rFonts w:ascii="Arial" w:hAnsi="Arial" w:cs="Arial"/>
          <w:b/>
          <w:sz w:val="24"/>
          <w:szCs w:val="24"/>
          <w:u w:val="single"/>
        </w:rPr>
        <w:t xml:space="preserve">я экономика составили </w:t>
      </w:r>
      <w:r w:rsidR="007A551A" w:rsidRPr="000F0D1F">
        <w:rPr>
          <w:rFonts w:ascii="Arial" w:hAnsi="Arial" w:cs="Arial"/>
          <w:b/>
          <w:sz w:val="24"/>
          <w:szCs w:val="24"/>
          <w:u w:val="single"/>
        </w:rPr>
        <w:t>- 80 500,0 руб.</w:t>
      </w:r>
      <w:r w:rsidR="00283D1B" w:rsidRPr="000F0D1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3C15" w:rsidRPr="000F0D1F" w:rsidRDefault="005C3C15" w:rsidP="005C3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раз</w:t>
      </w:r>
      <w:r w:rsidR="00283D1B" w:rsidRPr="000F0D1F">
        <w:rPr>
          <w:rFonts w:ascii="Arial" w:hAnsi="Arial" w:cs="Arial"/>
          <w:sz w:val="24"/>
          <w:szCs w:val="24"/>
        </w:rPr>
        <w:t>работка док</w:t>
      </w:r>
      <w:r w:rsidR="00934357" w:rsidRPr="000F0D1F">
        <w:rPr>
          <w:rFonts w:ascii="Arial" w:hAnsi="Arial" w:cs="Arial"/>
          <w:sz w:val="24"/>
          <w:szCs w:val="24"/>
        </w:rPr>
        <w:t xml:space="preserve">ументации  по подготовке межевых планов в отношении земельных участков, технических планов, технических паспортов на нежилые здания -  </w:t>
      </w:r>
      <w:r w:rsidR="00ED6771" w:rsidRPr="000F0D1F">
        <w:rPr>
          <w:rFonts w:ascii="Arial" w:hAnsi="Arial" w:cs="Arial"/>
          <w:b/>
          <w:sz w:val="24"/>
          <w:szCs w:val="24"/>
        </w:rPr>
        <w:t xml:space="preserve"> </w:t>
      </w:r>
      <w:r w:rsidR="00D519D6" w:rsidRPr="000F0D1F">
        <w:rPr>
          <w:rFonts w:ascii="Arial" w:hAnsi="Arial" w:cs="Arial"/>
          <w:b/>
          <w:sz w:val="24"/>
          <w:szCs w:val="24"/>
        </w:rPr>
        <w:t xml:space="preserve">80 500,0    </w:t>
      </w:r>
      <w:r w:rsidRPr="000F0D1F">
        <w:rPr>
          <w:rFonts w:ascii="Arial" w:hAnsi="Arial" w:cs="Arial"/>
          <w:b/>
          <w:sz w:val="24"/>
          <w:szCs w:val="24"/>
        </w:rPr>
        <w:t>руб.</w:t>
      </w:r>
    </w:p>
    <w:p w:rsidR="005C3C15" w:rsidRPr="000F0D1F" w:rsidRDefault="005C3C15" w:rsidP="005C3C1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D1F">
        <w:rPr>
          <w:rFonts w:ascii="Arial" w:hAnsi="Arial" w:cs="Arial"/>
          <w:b/>
          <w:sz w:val="24"/>
          <w:szCs w:val="24"/>
          <w:u w:val="single"/>
        </w:rPr>
        <w:t>Расходы</w:t>
      </w:r>
      <w:r w:rsidR="00283D1B" w:rsidRPr="000F0D1F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="00ED6771" w:rsidRPr="000F0D1F">
        <w:rPr>
          <w:rFonts w:ascii="Arial" w:hAnsi="Arial" w:cs="Arial"/>
          <w:b/>
          <w:sz w:val="24"/>
          <w:szCs w:val="24"/>
          <w:u w:val="single"/>
        </w:rPr>
        <w:t xml:space="preserve">программе </w:t>
      </w:r>
      <w:r w:rsidR="007E3686" w:rsidRPr="000F0D1F">
        <w:rPr>
          <w:rFonts w:ascii="Arial" w:hAnsi="Arial" w:cs="Arial"/>
          <w:b/>
          <w:sz w:val="24"/>
          <w:szCs w:val="24"/>
          <w:u w:val="single"/>
        </w:rPr>
        <w:t>Ж</w:t>
      </w:r>
      <w:r w:rsidR="003079CC" w:rsidRPr="000F0D1F">
        <w:rPr>
          <w:rFonts w:ascii="Arial" w:hAnsi="Arial" w:cs="Arial"/>
          <w:b/>
          <w:sz w:val="24"/>
          <w:szCs w:val="24"/>
          <w:u w:val="single"/>
        </w:rPr>
        <w:t>илищное хозяйство</w:t>
      </w:r>
      <w:r w:rsidR="007E3686" w:rsidRPr="000F0D1F">
        <w:rPr>
          <w:rFonts w:ascii="Arial" w:hAnsi="Arial" w:cs="Arial"/>
          <w:b/>
          <w:sz w:val="24"/>
          <w:szCs w:val="24"/>
          <w:u w:val="single"/>
        </w:rPr>
        <w:t xml:space="preserve"> составили</w:t>
      </w:r>
      <w:r w:rsidR="007E3686" w:rsidRPr="000F0D1F">
        <w:rPr>
          <w:rFonts w:ascii="Arial" w:hAnsi="Arial" w:cs="Arial"/>
          <w:b/>
          <w:sz w:val="24"/>
          <w:szCs w:val="24"/>
        </w:rPr>
        <w:t xml:space="preserve">  </w:t>
      </w:r>
      <w:r w:rsidR="00FB6A34" w:rsidRPr="000F0D1F">
        <w:rPr>
          <w:rFonts w:ascii="Arial" w:hAnsi="Arial" w:cs="Arial"/>
          <w:b/>
          <w:sz w:val="24"/>
          <w:szCs w:val="24"/>
          <w:u w:val="single"/>
        </w:rPr>
        <w:t>1 383 012,62</w:t>
      </w:r>
      <w:r w:rsidR="00FB6A34" w:rsidRPr="000F0D1F">
        <w:rPr>
          <w:rFonts w:ascii="Arial" w:hAnsi="Arial" w:cs="Arial"/>
          <w:b/>
          <w:sz w:val="24"/>
          <w:szCs w:val="24"/>
        </w:rPr>
        <w:t xml:space="preserve">  руб.</w:t>
      </w:r>
      <w:r w:rsidR="00ED6771" w:rsidRPr="000F0D1F">
        <w:rPr>
          <w:rFonts w:ascii="Arial" w:hAnsi="Arial" w:cs="Arial"/>
          <w:b/>
          <w:sz w:val="24"/>
          <w:szCs w:val="24"/>
        </w:rPr>
        <w:t xml:space="preserve"> </w:t>
      </w:r>
      <w:r w:rsidR="00283D1B" w:rsidRPr="000F0D1F">
        <w:rPr>
          <w:rFonts w:ascii="Arial" w:hAnsi="Arial" w:cs="Arial"/>
          <w:b/>
          <w:sz w:val="24"/>
          <w:szCs w:val="24"/>
        </w:rPr>
        <w:t xml:space="preserve"> </w:t>
      </w:r>
    </w:p>
    <w:p w:rsidR="00611C6A" w:rsidRPr="000F0D1F" w:rsidRDefault="00611C6A" w:rsidP="005C3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оплата за отопление пу</w:t>
      </w:r>
      <w:r w:rsidR="00E75941" w:rsidRPr="000F0D1F">
        <w:rPr>
          <w:rFonts w:ascii="Arial" w:hAnsi="Arial" w:cs="Arial"/>
          <w:sz w:val="24"/>
          <w:szCs w:val="24"/>
        </w:rPr>
        <w:t xml:space="preserve">стующего жилья - </w:t>
      </w:r>
      <w:r w:rsidR="007E3686" w:rsidRPr="000F0D1F">
        <w:rPr>
          <w:rFonts w:ascii="Arial" w:hAnsi="Arial" w:cs="Arial"/>
          <w:b/>
          <w:sz w:val="24"/>
          <w:szCs w:val="24"/>
        </w:rPr>
        <w:t>797 942,34</w:t>
      </w:r>
      <w:r w:rsidR="00A15AC2" w:rsidRPr="000F0D1F">
        <w:rPr>
          <w:rFonts w:ascii="Arial" w:hAnsi="Arial" w:cs="Arial"/>
          <w:b/>
          <w:sz w:val="24"/>
          <w:szCs w:val="24"/>
        </w:rPr>
        <w:t xml:space="preserve">  </w:t>
      </w:r>
      <w:r w:rsidRPr="000F0D1F">
        <w:rPr>
          <w:rFonts w:ascii="Arial" w:hAnsi="Arial" w:cs="Arial"/>
          <w:b/>
          <w:sz w:val="24"/>
          <w:szCs w:val="24"/>
        </w:rPr>
        <w:t>руб</w:t>
      </w:r>
      <w:r w:rsidRPr="000F0D1F">
        <w:rPr>
          <w:rFonts w:ascii="Arial" w:hAnsi="Arial" w:cs="Arial"/>
          <w:sz w:val="24"/>
          <w:szCs w:val="24"/>
        </w:rPr>
        <w:t>.;</w:t>
      </w:r>
    </w:p>
    <w:p w:rsidR="00611C6A" w:rsidRPr="000F0D1F" w:rsidRDefault="004A1270" w:rsidP="005C3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lastRenderedPageBreak/>
        <w:t>- приобретение материало</w:t>
      </w:r>
      <w:r w:rsidR="00E75941" w:rsidRPr="000F0D1F">
        <w:rPr>
          <w:rFonts w:ascii="Arial" w:hAnsi="Arial" w:cs="Arial"/>
          <w:sz w:val="24"/>
          <w:szCs w:val="24"/>
        </w:rPr>
        <w:t xml:space="preserve">в для ремонта жил.фонда </w:t>
      </w:r>
      <w:r w:rsidR="00F4409F" w:rsidRPr="000F0D1F">
        <w:rPr>
          <w:rFonts w:ascii="Arial" w:hAnsi="Arial" w:cs="Arial"/>
          <w:sz w:val="24"/>
          <w:szCs w:val="24"/>
        </w:rPr>
        <w:t>, профлист</w:t>
      </w:r>
      <w:r w:rsidR="00E75941" w:rsidRPr="000F0D1F">
        <w:rPr>
          <w:rFonts w:ascii="Arial" w:hAnsi="Arial" w:cs="Arial"/>
          <w:sz w:val="24"/>
          <w:szCs w:val="24"/>
        </w:rPr>
        <w:t xml:space="preserve"> </w:t>
      </w:r>
      <w:r w:rsidR="00E75941" w:rsidRPr="000F0D1F">
        <w:rPr>
          <w:rFonts w:ascii="Arial" w:hAnsi="Arial" w:cs="Arial"/>
          <w:b/>
          <w:sz w:val="24"/>
          <w:szCs w:val="24"/>
        </w:rPr>
        <w:t xml:space="preserve">-  </w:t>
      </w:r>
      <w:r w:rsidR="00D519D6" w:rsidRPr="000F0D1F">
        <w:rPr>
          <w:rFonts w:ascii="Arial" w:hAnsi="Arial" w:cs="Arial"/>
          <w:b/>
          <w:sz w:val="24"/>
          <w:szCs w:val="24"/>
        </w:rPr>
        <w:t>327 932,14</w:t>
      </w:r>
      <w:r w:rsidR="00E75941" w:rsidRPr="000F0D1F">
        <w:rPr>
          <w:rFonts w:ascii="Arial" w:hAnsi="Arial" w:cs="Arial"/>
          <w:b/>
          <w:sz w:val="24"/>
          <w:szCs w:val="24"/>
        </w:rPr>
        <w:t xml:space="preserve"> </w:t>
      </w:r>
      <w:r w:rsidR="00ED6771" w:rsidRPr="000F0D1F">
        <w:rPr>
          <w:rFonts w:ascii="Arial" w:hAnsi="Arial" w:cs="Arial"/>
          <w:b/>
          <w:sz w:val="24"/>
          <w:szCs w:val="24"/>
        </w:rPr>
        <w:t xml:space="preserve"> </w:t>
      </w:r>
      <w:r w:rsidR="00611C6A" w:rsidRPr="000F0D1F">
        <w:rPr>
          <w:rFonts w:ascii="Arial" w:hAnsi="Arial" w:cs="Arial"/>
          <w:b/>
          <w:sz w:val="24"/>
          <w:szCs w:val="24"/>
        </w:rPr>
        <w:t>руб.;</w:t>
      </w:r>
    </w:p>
    <w:p w:rsidR="00611C6A" w:rsidRPr="000F0D1F" w:rsidRDefault="00611C6A" w:rsidP="005C3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- оплата услуг </w:t>
      </w:r>
      <w:r w:rsidR="00E75941" w:rsidRPr="000F0D1F">
        <w:rPr>
          <w:rFonts w:ascii="Arial" w:hAnsi="Arial" w:cs="Arial"/>
          <w:sz w:val="24"/>
          <w:szCs w:val="24"/>
        </w:rPr>
        <w:t>по ремонту жилищного фонда -</w:t>
      </w:r>
      <w:r w:rsidR="00D636F2" w:rsidRPr="000F0D1F">
        <w:rPr>
          <w:rFonts w:ascii="Arial" w:hAnsi="Arial" w:cs="Arial"/>
          <w:sz w:val="24"/>
          <w:szCs w:val="24"/>
        </w:rPr>
        <w:t xml:space="preserve"> </w:t>
      </w:r>
      <w:r w:rsidR="00E75941" w:rsidRPr="000F0D1F">
        <w:rPr>
          <w:rFonts w:ascii="Arial" w:hAnsi="Arial" w:cs="Arial"/>
          <w:b/>
          <w:sz w:val="24"/>
          <w:szCs w:val="24"/>
        </w:rPr>
        <w:t>257 138,14 руб.</w:t>
      </w:r>
      <w:r w:rsidRPr="000F0D1F">
        <w:rPr>
          <w:rFonts w:ascii="Arial" w:hAnsi="Arial" w:cs="Arial"/>
          <w:b/>
          <w:sz w:val="24"/>
          <w:szCs w:val="24"/>
        </w:rPr>
        <w:t>;</w:t>
      </w:r>
    </w:p>
    <w:p w:rsidR="00611C6A" w:rsidRPr="000F0D1F" w:rsidRDefault="00611C6A" w:rsidP="005C3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- поставили на квартплату населению за приобретённые материалы для ремонта </w:t>
      </w:r>
      <w:r w:rsidR="006C107C" w:rsidRPr="000F0D1F">
        <w:rPr>
          <w:rFonts w:ascii="Arial" w:hAnsi="Arial" w:cs="Arial"/>
          <w:sz w:val="24"/>
          <w:szCs w:val="24"/>
        </w:rPr>
        <w:t xml:space="preserve">жилищного фонда – </w:t>
      </w:r>
      <w:r w:rsidR="00FB6A34" w:rsidRPr="000F0D1F">
        <w:rPr>
          <w:rFonts w:ascii="Arial" w:hAnsi="Arial" w:cs="Arial"/>
          <w:b/>
          <w:sz w:val="24"/>
          <w:szCs w:val="24"/>
        </w:rPr>
        <w:t>83 590,0</w:t>
      </w:r>
      <w:r w:rsidRPr="000F0D1F">
        <w:rPr>
          <w:rFonts w:ascii="Arial" w:hAnsi="Arial" w:cs="Arial"/>
          <w:b/>
          <w:sz w:val="24"/>
          <w:szCs w:val="24"/>
        </w:rPr>
        <w:t xml:space="preserve"> руб</w:t>
      </w:r>
      <w:r w:rsidRPr="000F0D1F">
        <w:rPr>
          <w:rFonts w:ascii="Arial" w:hAnsi="Arial" w:cs="Arial"/>
          <w:sz w:val="24"/>
          <w:szCs w:val="24"/>
        </w:rPr>
        <w:t>.</w:t>
      </w:r>
    </w:p>
    <w:p w:rsidR="00611C6A" w:rsidRPr="000F0D1F" w:rsidRDefault="00611C6A" w:rsidP="00611C6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D1F">
        <w:rPr>
          <w:rFonts w:ascii="Arial" w:hAnsi="Arial" w:cs="Arial"/>
          <w:b/>
          <w:sz w:val="24"/>
          <w:szCs w:val="24"/>
          <w:u w:val="single"/>
        </w:rPr>
        <w:t>Рас</w:t>
      </w:r>
      <w:r w:rsidR="006061B2" w:rsidRPr="000F0D1F">
        <w:rPr>
          <w:rFonts w:ascii="Arial" w:hAnsi="Arial" w:cs="Arial"/>
          <w:b/>
          <w:sz w:val="24"/>
          <w:szCs w:val="24"/>
          <w:u w:val="single"/>
        </w:rPr>
        <w:t>ходы по программе</w:t>
      </w:r>
      <w:r w:rsidR="00ED6771" w:rsidRPr="000F0D1F">
        <w:rPr>
          <w:rFonts w:ascii="Arial" w:hAnsi="Arial" w:cs="Arial"/>
          <w:b/>
          <w:sz w:val="24"/>
          <w:szCs w:val="24"/>
          <w:u w:val="single"/>
        </w:rPr>
        <w:t xml:space="preserve"> К</w:t>
      </w:r>
      <w:r w:rsidR="003079CC" w:rsidRPr="000F0D1F">
        <w:rPr>
          <w:rFonts w:ascii="Arial" w:hAnsi="Arial" w:cs="Arial"/>
          <w:b/>
          <w:sz w:val="24"/>
          <w:szCs w:val="24"/>
          <w:u w:val="single"/>
        </w:rPr>
        <w:t>оммунальное хозяйство</w:t>
      </w:r>
      <w:r w:rsidR="00ED6771" w:rsidRPr="000F0D1F">
        <w:rPr>
          <w:rFonts w:ascii="Arial" w:hAnsi="Arial" w:cs="Arial"/>
          <w:b/>
          <w:sz w:val="24"/>
          <w:szCs w:val="24"/>
          <w:u w:val="single"/>
        </w:rPr>
        <w:t xml:space="preserve"> составил</w:t>
      </w:r>
      <w:r w:rsidR="003079CC" w:rsidRPr="000F0D1F">
        <w:rPr>
          <w:rFonts w:ascii="Arial" w:hAnsi="Arial" w:cs="Arial"/>
          <w:b/>
          <w:sz w:val="24"/>
          <w:szCs w:val="24"/>
          <w:u w:val="single"/>
        </w:rPr>
        <w:t>и</w:t>
      </w:r>
      <w:r w:rsidR="00ED6771" w:rsidRPr="000F0D1F">
        <w:rPr>
          <w:rFonts w:ascii="Arial" w:hAnsi="Arial" w:cs="Arial"/>
          <w:b/>
          <w:sz w:val="24"/>
          <w:szCs w:val="24"/>
        </w:rPr>
        <w:t xml:space="preserve"> </w:t>
      </w:r>
      <w:r w:rsidR="00F4409F" w:rsidRPr="000F0D1F">
        <w:rPr>
          <w:rFonts w:ascii="Arial" w:hAnsi="Arial" w:cs="Arial"/>
          <w:b/>
          <w:sz w:val="24"/>
          <w:szCs w:val="24"/>
        </w:rPr>
        <w:t xml:space="preserve"> </w:t>
      </w:r>
      <w:r w:rsidR="00F4409F" w:rsidRPr="000F0D1F">
        <w:rPr>
          <w:rFonts w:ascii="Arial" w:hAnsi="Arial" w:cs="Arial"/>
          <w:b/>
          <w:sz w:val="24"/>
          <w:szCs w:val="24"/>
          <w:u w:val="single"/>
        </w:rPr>
        <w:t>1 170 765,51 руб.</w:t>
      </w:r>
    </w:p>
    <w:p w:rsidR="00611C6A" w:rsidRPr="000F0D1F" w:rsidRDefault="00611C6A" w:rsidP="0061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оплата потерь</w:t>
      </w:r>
      <w:r w:rsidR="00D35160" w:rsidRPr="000F0D1F">
        <w:rPr>
          <w:rFonts w:ascii="Arial" w:hAnsi="Arial" w:cs="Arial"/>
          <w:sz w:val="24"/>
          <w:szCs w:val="24"/>
        </w:rPr>
        <w:t xml:space="preserve"> в электросетевом комплексе – </w:t>
      </w:r>
      <w:r w:rsidR="00ED6771" w:rsidRPr="000F0D1F">
        <w:rPr>
          <w:rFonts w:ascii="Arial" w:hAnsi="Arial" w:cs="Arial"/>
          <w:sz w:val="24"/>
          <w:szCs w:val="24"/>
        </w:rPr>
        <w:t xml:space="preserve"> </w:t>
      </w:r>
      <w:r w:rsidR="007E3686" w:rsidRPr="000F0D1F">
        <w:rPr>
          <w:rFonts w:ascii="Arial" w:hAnsi="Arial" w:cs="Arial"/>
          <w:b/>
          <w:sz w:val="24"/>
          <w:szCs w:val="24"/>
        </w:rPr>
        <w:t xml:space="preserve">919 579,51  </w:t>
      </w:r>
      <w:r w:rsidRPr="000F0D1F">
        <w:rPr>
          <w:rFonts w:ascii="Arial" w:hAnsi="Arial" w:cs="Arial"/>
          <w:b/>
          <w:sz w:val="24"/>
          <w:szCs w:val="24"/>
        </w:rPr>
        <w:t>руб.;</w:t>
      </w:r>
    </w:p>
    <w:p w:rsidR="00F4409F" w:rsidRPr="000F0D1F" w:rsidRDefault="00611C6A" w:rsidP="0061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- оплата работ по ремонту </w:t>
      </w:r>
      <w:r w:rsidR="00F4409F" w:rsidRPr="000F0D1F">
        <w:rPr>
          <w:rFonts w:ascii="Arial" w:hAnsi="Arial" w:cs="Arial"/>
          <w:sz w:val="24"/>
          <w:szCs w:val="24"/>
        </w:rPr>
        <w:t xml:space="preserve">коммунальной инфраструктуры, чистка колодцев </w:t>
      </w:r>
      <w:r w:rsidR="00541CF0" w:rsidRPr="000F0D1F">
        <w:rPr>
          <w:rFonts w:ascii="Arial" w:hAnsi="Arial" w:cs="Arial"/>
          <w:sz w:val="24"/>
          <w:szCs w:val="24"/>
        </w:rPr>
        <w:t xml:space="preserve">– </w:t>
      </w:r>
      <w:r w:rsidR="00F4409F" w:rsidRPr="000F0D1F">
        <w:rPr>
          <w:rFonts w:ascii="Arial" w:hAnsi="Arial" w:cs="Arial"/>
          <w:b/>
          <w:sz w:val="24"/>
          <w:szCs w:val="24"/>
        </w:rPr>
        <w:t xml:space="preserve">166 666,0 </w:t>
      </w:r>
      <w:r w:rsidR="00F4409F" w:rsidRPr="000F0D1F">
        <w:rPr>
          <w:rFonts w:ascii="Arial" w:hAnsi="Arial" w:cs="Arial"/>
          <w:sz w:val="24"/>
          <w:szCs w:val="24"/>
        </w:rPr>
        <w:t>руб.</w:t>
      </w:r>
      <w:r w:rsidR="00ED6771" w:rsidRPr="000F0D1F">
        <w:rPr>
          <w:rFonts w:ascii="Arial" w:hAnsi="Arial" w:cs="Arial"/>
          <w:sz w:val="24"/>
          <w:szCs w:val="24"/>
        </w:rPr>
        <w:t xml:space="preserve"> </w:t>
      </w:r>
    </w:p>
    <w:p w:rsidR="00F4409F" w:rsidRPr="000F0D1F" w:rsidRDefault="00F4409F" w:rsidP="0061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приобретение ГСМ</w:t>
      </w:r>
      <w:r w:rsidR="007A551A" w:rsidRPr="000F0D1F">
        <w:rPr>
          <w:rFonts w:ascii="Arial" w:hAnsi="Arial" w:cs="Arial"/>
          <w:sz w:val="24"/>
          <w:szCs w:val="24"/>
        </w:rPr>
        <w:t xml:space="preserve"> для техники –</w:t>
      </w:r>
      <w:r w:rsidRPr="000F0D1F">
        <w:rPr>
          <w:rFonts w:ascii="Arial" w:hAnsi="Arial" w:cs="Arial"/>
          <w:sz w:val="24"/>
          <w:szCs w:val="24"/>
        </w:rPr>
        <w:t xml:space="preserve"> </w:t>
      </w:r>
      <w:r w:rsidRPr="000F0D1F">
        <w:rPr>
          <w:rFonts w:ascii="Arial" w:hAnsi="Arial" w:cs="Arial"/>
          <w:b/>
          <w:sz w:val="24"/>
          <w:szCs w:val="24"/>
        </w:rPr>
        <w:t>84</w:t>
      </w:r>
      <w:r w:rsidR="007A551A" w:rsidRPr="000F0D1F">
        <w:rPr>
          <w:rFonts w:ascii="Arial" w:hAnsi="Arial" w:cs="Arial"/>
          <w:b/>
          <w:sz w:val="24"/>
          <w:szCs w:val="24"/>
        </w:rPr>
        <w:t xml:space="preserve"> </w:t>
      </w:r>
      <w:r w:rsidRPr="000F0D1F">
        <w:rPr>
          <w:rFonts w:ascii="Arial" w:hAnsi="Arial" w:cs="Arial"/>
          <w:b/>
          <w:sz w:val="24"/>
          <w:szCs w:val="24"/>
        </w:rPr>
        <w:t>520,0 руб.</w:t>
      </w:r>
    </w:p>
    <w:p w:rsidR="00B4153D" w:rsidRPr="000F0D1F" w:rsidRDefault="00B4153D" w:rsidP="00B415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D1F">
        <w:rPr>
          <w:rFonts w:ascii="Arial" w:hAnsi="Arial" w:cs="Arial"/>
          <w:b/>
          <w:sz w:val="24"/>
          <w:szCs w:val="24"/>
          <w:u w:val="single"/>
        </w:rPr>
        <w:t xml:space="preserve">Расходы по </w:t>
      </w:r>
      <w:r w:rsidR="00AA5B86" w:rsidRPr="000F0D1F">
        <w:rPr>
          <w:rFonts w:ascii="Arial" w:hAnsi="Arial" w:cs="Arial"/>
          <w:b/>
          <w:sz w:val="24"/>
          <w:szCs w:val="24"/>
          <w:u w:val="single"/>
        </w:rPr>
        <w:t>прог</w:t>
      </w:r>
      <w:r w:rsidR="00F5598A" w:rsidRPr="000F0D1F">
        <w:rPr>
          <w:rFonts w:ascii="Arial" w:hAnsi="Arial" w:cs="Arial"/>
          <w:b/>
          <w:sz w:val="24"/>
          <w:szCs w:val="24"/>
          <w:u w:val="single"/>
        </w:rPr>
        <w:t>рамме Культура составили</w:t>
      </w:r>
      <w:r w:rsidR="00F5598A" w:rsidRPr="000F0D1F">
        <w:rPr>
          <w:rFonts w:ascii="Arial" w:hAnsi="Arial" w:cs="Arial"/>
          <w:b/>
          <w:sz w:val="24"/>
          <w:szCs w:val="24"/>
        </w:rPr>
        <w:t xml:space="preserve"> </w:t>
      </w:r>
      <w:r w:rsidR="00F5598A" w:rsidRPr="000F0D1F">
        <w:rPr>
          <w:rFonts w:ascii="Arial" w:hAnsi="Arial" w:cs="Arial"/>
          <w:b/>
          <w:sz w:val="24"/>
          <w:szCs w:val="24"/>
          <w:u w:val="single"/>
        </w:rPr>
        <w:t>291 575,41</w:t>
      </w:r>
      <w:r w:rsidR="007E3686" w:rsidRPr="000F0D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6771" w:rsidRPr="000F0D1F">
        <w:rPr>
          <w:rFonts w:ascii="Arial" w:hAnsi="Arial" w:cs="Arial"/>
          <w:b/>
          <w:sz w:val="24"/>
          <w:szCs w:val="24"/>
          <w:u w:val="single"/>
        </w:rPr>
        <w:t xml:space="preserve"> руб</w:t>
      </w:r>
      <w:r w:rsidR="00AA5B86" w:rsidRPr="000F0D1F">
        <w:rPr>
          <w:rFonts w:ascii="Arial" w:hAnsi="Arial" w:cs="Arial"/>
          <w:b/>
          <w:sz w:val="24"/>
          <w:szCs w:val="24"/>
        </w:rPr>
        <w:t xml:space="preserve">. </w:t>
      </w:r>
    </w:p>
    <w:p w:rsidR="00B4153D" w:rsidRPr="000F0D1F" w:rsidRDefault="00FB6A34" w:rsidP="00B41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чествование</w:t>
      </w:r>
      <w:r w:rsidR="00ED6771" w:rsidRPr="000F0D1F">
        <w:rPr>
          <w:rFonts w:ascii="Arial" w:hAnsi="Arial" w:cs="Arial"/>
          <w:sz w:val="24"/>
          <w:szCs w:val="24"/>
        </w:rPr>
        <w:t xml:space="preserve"> юбиляров - </w:t>
      </w:r>
      <w:r w:rsidRPr="000F0D1F">
        <w:rPr>
          <w:rFonts w:ascii="Arial" w:hAnsi="Arial" w:cs="Arial"/>
          <w:sz w:val="24"/>
          <w:szCs w:val="24"/>
        </w:rPr>
        <w:t xml:space="preserve"> в количестве </w:t>
      </w:r>
      <w:r w:rsidR="00A15AC2" w:rsidRPr="000F0D1F">
        <w:rPr>
          <w:rFonts w:ascii="Arial" w:hAnsi="Arial" w:cs="Arial"/>
          <w:sz w:val="24"/>
          <w:szCs w:val="24"/>
        </w:rPr>
        <w:t xml:space="preserve">35  </w:t>
      </w:r>
      <w:r w:rsidR="00B4153D" w:rsidRPr="000F0D1F">
        <w:rPr>
          <w:rFonts w:ascii="Arial" w:hAnsi="Arial" w:cs="Arial"/>
          <w:sz w:val="24"/>
          <w:szCs w:val="24"/>
        </w:rPr>
        <w:t>человек;</w:t>
      </w:r>
    </w:p>
    <w:p w:rsidR="00B4153D" w:rsidRPr="000F0D1F" w:rsidRDefault="0017308F" w:rsidP="00B41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приобретали сувениры для поощрения юбиляров;</w:t>
      </w:r>
    </w:p>
    <w:p w:rsidR="0017308F" w:rsidRPr="000F0D1F" w:rsidRDefault="00FB6A34" w:rsidP="00B41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проведение конкурсов</w:t>
      </w:r>
      <w:r w:rsidR="0017308F" w:rsidRPr="000F0D1F">
        <w:rPr>
          <w:rFonts w:ascii="Arial" w:hAnsi="Arial" w:cs="Arial"/>
          <w:sz w:val="24"/>
          <w:szCs w:val="24"/>
        </w:rPr>
        <w:t xml:space="preserve"> ко Дню Шахтера и Новому Году с поощрением победителей;</w:t>
      </w:r>
    </w:p>
    <w:p w:rsidR="0017308F" w:rsidRPr="000F0D1F" w:rsidRDefault="00FB6A34" w:rsidP="00B41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приобретение  подарков</w:t>
      </w:r>
      <w:r w:rsidR="0017308F" w:rsidRPr="000F0D1F">
        <w:rPr>
          <w:rFonts w:ascii="Arial" w:hAnsi="Arial" w:cs="Arial"/>
          <w:sz w:val="24"/>
          <w:szCs w:val="24"/>
        </w:rPr>
        <w:t xml:space="preserve"> выпускникам школы и первоклассникам;</w:t>
      </w:r>
    </w:p>
    <w:p w:rsidR="0017308F" w:rsidRPr="000F0D1F" w:rsidRDefault="007E3686" w:rsidP="00B41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</w:t>
      </w:r>
      <w:r w:rsidR="00ED6771" w:rsidRPr="000F0D1F">
        <w:rPr>
          <w:rFonts w:ascii="Arial" w:hAnsi="Arial" w:cs="Arial"/>
          <w:sz w:val="24"/>
          <w:szCs w:val="24"/>
        </w:rPr>
        <w:t>оказывали финансовую помощь К</w:t>
      </w:r>
      <w:r w:rsidR="0017308F" w:rsidRPr="000F0D1F">
        <w:rPr>
          <w:rFonts w:ascii="Arial" w:hAnsi="Arial" w:cs="Arial"/>
          <w:sz w:val="24"/>
          <w:szCs w:val="24"/>
        </w:rPr>
        <w:t>лубу в проведении различных праздничных мероприятий</w:t>
      </w:r>
      <w:r w:rsidRPr="000F0D1F">
        <w:rPr>
          <w:rFonts w:ascii="Arial" w:hAnsi="Arial" w:cs="Arial"/>
          <w:sz w:val="24"/>
          <w:szCs w:val="24"/>
        </w:rPr>
        <w:t>;</w:t>
      </w:r>
    </w:p>
    <w:p w:rsidR="0017308F" w:rsidRPr="000F0D1F" w:rsidRDefault="007E3686" w:rsidP="00B41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- поздравление </w:t>
      </w:r>
      <w:r w:rsidR="0017308F" w:rsidRPr="000F0D1F">
        <w:rPr>
          <w:rFonts w:ascii="Arial" w:hAnsi="Arial" w:cs="Arial"/>
          <w:sz w:val="24"/>
          <w:szCs w:val="24"/>
        </w:rPr>
        <w:t xml:space="preserve"> детей в новогодний</w:t>
      </w:r>
      <w:r w:rsidR="00A15AC2" w:rsidRPr="000F0D1F">
        <w:rPr>
          <w:rFonts w:ascii="Arial" w:hAnsi="Arial" w:cs="Arial"/>
          <w:sz w:val="24"/>
          <w:szCs w:val="24"/>
        </w:rPr>
        <w:t xml:space="preserve"> вечер (47 детей) -  23 500,0 </w:t>
      </w:r>
      <w:r w:rsidR="0017308F" w:rsidRPr="000F0D1F">
        <w:rPr>
          <w:rFonts w:ascii="Arial" w:hAnsi="Arial" w:cs="Arial"/>
          <w:sz w:val="24"/>
          <w:szCs w:val="24"/>
        </w:rPr>
        <w:t xml:space="preserve"> руб.;</w:t>
      </w:r>
    </w:p>
    <w:p w:rsidR="0017308F" w:rsidRPr="000F0D1F" w:rsidRDefault="0017308F" w:rsidP="00B41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приоб</w:t>
      </w:r>
      <w:r w:rsidR="007E3686" w:rsidRPr="000F0D1F">
        <w:rPr>
          <w:rFonts w:ascii="Arial" w:hAnsi="Arial" w:cs="Arial"/>
          <w:sz w:val="24"/>
          <w:szCs w:val="24"/>
        </w:rPr>
        <w:t>рели</w:t>
      </w:r>
      <w:r w:rsidR="00ED6771" w:rsidRPr="000F0D1F">
        <w:rPr>
          <w:rFonts w:ascii="Arial" w:hAnsi="Arial" w:cs="Arial"/>
          <w:sz w:val="24"/>
          <w:szCs w:val="24"/>
        </w:rPr>
        <w:t xml:space="preserve"> салют на День Победы -      </w:t>
      </w:r>
      <w:r w:rsidRPr="000F0D1F">
        <w:rPr>
          <w:rFonts w:ascii="Arial" w:hAnsi="Arial" w:cs="Arial"/>
          <w:sz w:val="24"/>
          <w:szCs w:val="24"/>
        </w:rPr>
        <w:t xml:space="preserve"> руб.</w:t>
      </w:r>
    </w:p>
    <w:p w:rsidR="006104D2" w:rsidRPr="000F0D1F" w:rsidRDefault="00FB6A34" w:rsidP="00173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приобретение элементов  стелы ВОВ, портреты «Бессмертный полк»</w:t>
      </w:r>
    </w:p>
    <w:p w:rsidR="000F0D1F" w:rsidRPr="000F0D1F" w:rsidRDefault="000F0D1F" w:rsidP="000F0D1F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0D1F">
        <w:rPr>
          <w:rFonts w:ascii="Arial" w:hAnsi="Arial" w:cs="Arial"/>
          <w:b/>
          <w:sz w:val="24"/>
          <w:szCs w:val="24"/>
          <w:u w:val="single"/>
        </w:rPr>
        <w:t>Расходы  по программе Благоустройство: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По данной программе реализовано бюджетных средств - 515 261 р., в их числе: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Благоустройство – 184 000 р.;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Уличное освещение – 278 713 р.;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Организация погребения и содержание мест захоронений – 52 547 р.</w:t>
      </w:r>
    </w:p>
    <w:p w:rsidR="000F0D1F" w:rsidRPr="000F0D1F" w:rsidRDefault="000F0D1F" w:rsidP="000F0D1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В рамках исполнения данной программы разработано и принято 1 постановление.</w:t>
      </w:r>
    </w:p>
    <w:p w:rsidR="000F0D1F" w:rsidRPr="000F0D1F" w:rsidRDefault="000F0D1F" w:rsidP="000F0D1F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F0D1F">
        <w:rPr>
          <w:rFonts w:ascii="Arial" w:hAnsi="Arial" w:cs="Arial"/>
          <w:b/>
          <w:sz w:val="24"/>
          <w:szCs w:val="24"/>
          <w:u w:val="single"/>
        </w:rPr>
        <w:t>Расходы по программе МОЛОДЕЖНАЯ ПОЛИТИКА</w:t>
      </w:r>
      <w:r w:rsidRPr="000F0D1F">
        <w:rPr>
          <w:rFonts w:ascii="Arial" w:hAnsi="Arial" w:cs="Arial"/>
          <w:b/>
          <w:sz w:val="24"/>
          <w:szCs w:val="24"/>
        </w:rPr>
        <w:t>: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По данной программе реализовано бюджетных средств – 117 967 р.;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В рамках исполнения данной программы разработано и принято 12 нормативно-правовых акта, из них 1 постановление и 11 распоряжений, проведено 36 мероприятий;</w:t>
      </w:r>
    </w:p>
    <w:p w:rsidR="000F0D1F" w:rsidRPr="000F0D1F" w:rsidRDefault="000F0D1F" w:rsidP="000F0D1F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0F0D1F">
        <w:rPr>
          <w:rFonts w:ascii="Arial" w:hAnsi="Arial" w:cs="Arial"/>
          <w:b/>
          <w:sz w:val="24"/>
          <w:szCs w:val="24"/>
          <w:u w:val="single"/>
        </w:rPr>
        <w:t xml:space="preserve">Расходы по программе </w:t>
      </w:r>
      <w:r w:rsidRPr="000F0D1F">
        <w:rPr>
          <w:rFonts w:ascii="Arial" w:hAnsi="Arial" w:cs="Arial"/>
          <w:b/>
          <w:smallCaps/>
          <w:sz w:val="24"/>
          <w:szCs w:val="24"/>
          <w:u w:val="single"/>
        </w:rPr>
        <w:t>ЗАЩИТА ТЕРРИТОРИИ ОТ ЧРЕЗВЫЧАЙНЫХ СИТУАЦИЙ ПРИРОДНОГО И ТЕХНОГЕННОГО ХАРАКТЕРА И ГРАЖДАНСКАЯ ОБОРОНА: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По данной программе реализовано бюджетных средств – 153 795 р.;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В рамках исполнения данной программы разработано и принято 23 нормативно-правовых акта, из них 11 постановлений и 12 распоряжений;</w:t>
      </w:r>
    </w:p>
    <w:p w:rsidR="000F0D1F" w:rsidRPr="000F0D1F" w:rsidRDefault="000F0D1F" w:rsidP="000F0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b/>
          <w:sz w:val="24"/>
          <w:szCs w:val="24"/>
          <w:u w:val="single"/>
        </w:rPr>
        <w:t>Расходы по программе</w:t>
      </w:r>
      <w:r w:rsidRPr="000F0D1F">
        <w:rPr>
          <w:rFonts w:ascii="Arial" w:hAnsi="Arial" w:cs="Arial"/>
          <w:sz w:val="24"/>
          <w:szCs w:val="24"/>
          <w:u w:val="single"/>
        </w:rPr>
        <w:t xml:space="preserve"> </w:t>
      </w:r>
      <w:r w:rsidRPr="000F0D1F">
        <w:rPr>
          <w:rFonts w:ascii="Arial" w:hAnsi="Arial" w:cs="Arial"/>
          <w:b/>
          <w:sz w:val="24"/>
          <w:szCs w:val="24"/>
          <w:u w:val="single"/>
        </w:rPr>
        <w:t>ПОЖАРНАЯ БЕЗОПАСНОСТЬ</w:t>
      </w:r>
      <w:r w:rsidRPr="000F0D1F">
        <w:rPr>
          <w:rFonts w:ascii="Arial" w:hAnsi="Arial" w:cs="Arial"/>
          <w:b/>
          <w:sz w:val="24"/>
          <w:szCs w:val="24"/>
        </w:rPr>
        <w:t>: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По данной программе реализовано бюджетных средств – 45 282 р.;</w:t>
      </w: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В рамках исполнения данной программы разработано и принято 7 нормативно-правовых акта, из них 4 постановления и 3 распоряжения;</w:t>
      </w:r>
    </w:p>
    <w:p w:rsidR="000F0D1F" w:rsidRPr="000F0D1F" w:rsidRDefault="000F0D1F" w:rsidP="000F0D1F">
      <w:pPr>
        <w:pStyle w:val="a3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F0D1F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Так же в рамках исполнения полномочий по гражданской обороне, чрезвычайным ситуациям и пожарной безопасности проведено 10 собраний комиссии по предупреждению и ликвидации чрезвычайных ситуаций и обеспечению пожарной безопасности администрации Луговского городского поселения, на которых рассмотрено 30 вопросов, по которым вынесены и исполнены соответствующие решения.</w:t>
      </w:r>
    </w:p>
    <w:p w:rsidR="006104D2" w:rsidRPr="000F0D1F" w:rsidRDefault="000F0D1F" w:rsidP="000F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 А</w:t>
      </w:r>
      <w:r w:rsidR="006104D2" w:rsidRPr="000F0D1F">
        <w:rPr>
          <w:rFonts w:ascii="Arial" w:hAnsi="Arial" w:cs="Arial"/>
          <w:sz w:val="24"/>
          <w:szCs w:val="24"/>
        </w:rPr>
        <w:t>дминистрацией Луговского городского поселения проведена работа по:</w:t>
      </w:r>
    </w:p>
    <w:p w:rsidR="006104D2" w:rsidRPr="000F0D1F" w:rsidRDefault="006104D2" w:rsidP="00610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lastRenderedPageBreak/>
        <w:t>- найму</w:t>
      </w:r>
      <w:r w:rsidR="00250272" w:rsidRPr="000F0D1F">
        <w:rPr>
          <w:rFonts w:ascii="Arial" w:hAnsi="Arial" w:cs="Arial"/>
          <w:sz w:val="24"/>
          <w:szCs w:val="24"/>
        </w:rPr>
        <w:t xml:space="preserve"> граждан на подрядную работу </w:t>
      </w:r>
      <w:r w:rsidR="004338DF" w:rsidRPr="000F0D1F">
        <w:rPr>
          <w:rFonts w:ascii="Arial" w:hAnsi="Arial" w:cs="Arial"/>
          <w:i/>
          <w:sz w:val="24"/>
          <w:szCs w:val="24"/>
        </w:rPr>
        <w:t>(</w:t>
      </w:r>
      <w:r w:rsidR="004338DF" w:rsidRPr="000F0D1F">
        <w:rPr>
          <w:rFonts w:ascii="Arial" w:hAnsi="Arial" w:cs="Arial"/>
          <w:b/>
          <w:i/>
          <w:sz w:val="24"/>
          <w:szCs w:val="24"/>
        </w:rPr>
        <w:t>41</w:t>
      </w:r>
      <w:r w:rsidR="00871CF1" w:rsidRPr="000F0D1F">
        <w:rPr>
          <w:rFonts w:ascii="Arial" w:hAnsi="Arial" w:cs="Arial"/>
          <w:b/>
          <w:i/>
          <w:sz w:val="24"/>
          <w:szCs w:val="24"/>
        </w:rPr>
        <w:t xml:space="preserve"> договор</w:t>
      </w:r>
      <w:r w:rsidR="00871CF1" w:rsidRPr="000F0D1F">
        <w:rPr>
          <w:rFonts w:ascii="Arial" w:hAnsi="Arial" w:cs="Arial"/>
          <w:i/>
          <w:sz w:val="24"/>
          <w:szCs w:val="24"/>
        </w:rPr>
        <w:t>)</w:t>
      </w:r>
      <w:r w:rsidR="004338DF" w:rsidRPr="000F0D1F">
        <w:rPr>
          <w:rFonts w:ascii="Arial" w:hAnsi="Arial" w:cs="Arial"/>
          <w:i/>
          <w:sz w:val="24"/>
          <w:szCs w:val="24"/>
        </w:rPr>
        <w:t xml:space="preserve"> на сумму – </w:t>
      </w:r>
      <w:r w:rsidR="004338DF" w:rsidRPr="000F0D1F">
        <w:rPr>
          <w:rFonts w:ascii="Arial" w:hAnsi="Arial" w:cs="Arial"/>
          <w:b/>
          <w:i/>
          <w:sz w:val="24"/>
          <w:szCs w:val="24"/>
        </w:rPr>
        <w:t>510 497,11</w:t>
      </w:r>
      <w:r w:rsidRPr="000F0D1F">
        <w:rPr>
          <w:rFonts w:ascii="Arial" w:hAnsi="Arial" w:cs="Arial"/>
          <w:b/>
          <w:i/>
          <w:sz w:val="24"/>
          <w:szCs w:val="24"/>
        </w:rPr>
        <w:t>руб</w:t>
      </w:r>
      <w:r w:rsidRPr="000F0D1F">
        <w:rPr>
          <w:rFonts w:ascii="Arial" w:hAnsi="Arial" w:cs="Arial"/>
          <w:sz w:val="24"/>
          <w:szCs w:val="24"/>
        </w:rPr>
        <w:t>.;</w:t>
      </w:r>
    </w:p>
    <w:p w:rsidR="006104D2" w:rsidRPr="000F0D1F" w:rsidRDefault="006F0BDE" w:rsidP="00610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- выдаче </w:t>
      </w:r>
      <w:r w:rsidR="002723D2" w:rsidRPr="000F0D1F">
        <w:rPr>
          <w:rFonts w:ascii="Arial" w:hAnsi="Arial" w:cs="Arial"/>
          <w:sz w:val="24"/>
          <w:szCs w:val="24"/>
        </w:rPr>
        <w:t xml:space="preserve">договоров социального найма - </w:t>
      </w:r>
      <w:r w:rsidR="002723D2" w:rsidRPr="000F0D1F">
        <w:rPr>
          <w:rFonts w:ascii="Arial" w:hAnsi="Arial" w:cs="Arial"/>
          <w:b/>
          <w:sz w:val="24"/>
          <w:szCs w:val="24"/>
        </w:rPr>
        <w:t xml:space="preserve"> </w:t>
      </w:r>
      <w:r w:rsidR="005E2C3C" w:rsidRPr="000F0D1F">
        <w:rPr>
          <w:rFonts w:ascii="Arial" w:hAnsi="Arial" w:cs="Arial"/>
          <w:b/>
          <w:sz w:val="24"/>
          <w:szCs w:val="24"/>
        </w:rPr>
        <w:t>21</w:t>
      </w:r>
      <w:r w:rsidR="00F12F69" w:rsidRPr="000F0D1F">
        <w:rPr>
          <w:rFonts w:ascii="Arial" w:hAnsi="Arial" w:cs="Arial"/>
          <w:sz w:val="24"/>
          <w:szCs w:val="24"/>
        </w:rPr>
        <w:t xml:space="preserve">  договор</w:t>
      </w:r>
      <w:r w:rsidRPr="000F0D1F">
        <w:rPr>
          <w:rFonts w:ascii="Arial" w:hAnsi="Arial" w:cs="Arial"/>
          <w:sz w:val="24"/>
          <w:szCs w:val="24"/>
        </w:rPr>
        <w:t>;</w:t>
      </w:r>
    </w:p>
    <w:p w:rsidR="006F0BDE" w:rsidRPr="000F0D1F" w:rsidRDefault="006F0BDE" w:rsidP="00610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оказано услу</w:t>
      </w:r>
      <w:r w:rsidR="002723D2" w:rsidRPr="000F0D1F">
        <w:rPr>
          <w:rFonts w:ascii="Arial" w:hAnsi="Arial" w:cs="Arial"/>
          <w:sz w:val="24"/>
          <w:szCs w:val="24"/>
        </w:rPr>
        <w:t xml:space="preserve">г по </w:t>
      </w:r>
      <w:r w:rsidR="00F12F69" w:rsidRPr="000F0D1F">
        <w:rPr>
          <w:rFonts w:ascii="Arial" w:hAnsi="Arial" w:cs="Arial"/>
          <w:sz w:val="24"/>
          <w:szCs w:val="24"/>
        </w:rPr>
        <w:t xml:space="preserve">нотариальным действиям - </w:t>
      </w:r>
      <w:r w:rsidR="00F12F69" w:rsidRPr="000F0D1F">
        <w:rPr>
          <w:rFonts w:ascii="Arial" w:hAnsi="Arial" w:cs="Arial"/>
          <w:b/>
          <w:sz w:val="24"/>
          <w:szCs w:val="24"/>
        </w:rPr>
        <w:t>59 сделок на сумму 4680,0 руб</w:t>
      </w:r>
      <w:r w:rsidR="00F12F69" w:rsidRPr="000F0D1F">
        <w:rPr>
          <w:rFonts w:ascii="Arial" w:hAnsi="Arial" w:cs="Arial"/>
          <w:sz w:val="24"/>
          <w:szCs w:val="24"/>
        </w:rPr>
        <w:t>.;</w:t>
      </w:r>
      <w:r w:rsidR="002723D2" w:rsidRPr="000F0D1F">
        <w:rPr>
          <w:rFonts w:ascii="Arial" w:hAnsi="Arial" w:cs="Arial"/>
          <w:sz w:val="24"/>
          <w:szCs w:val="24"/>
        </w:rPr>
        <w:t xml:space="preserve">  </w:t>
      </w:r>
    </w:p>
    <w:p w:rsidR="006F0BDE" w:rsidRPr="000F0D1F" w:rsidRDefault="006F0BDE" w:rsidP="00610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помощь в оформлении субсидии на возмещени</w:t>
      </w:r>
      <w:r w:rsidR="002723D2" w:rsidRPr="000F0D1F">
        <w:rPr>
          <w:rFonts w:ascii="Arial" w:hAnsi="Arial" w:cs="Arial"/>
          <w:sz w:val="24"/>
          <w:szCs w:val="24"/>
        </w:rPr>
        <w:t xml:space="preserve">е расходов по оплате за ЖКУ -    </w:t>
      </w:r>
      <w:r w:rsidR="00A15AC2" w:rsidRPr="000F0D1F">
        <w:rPr>
          <w:rFonts w:ascii="Arial" w:hAnsi="Arial" w:cs="Arial"/>
          <w:sz w:val="24"/>
          <w:szCs w:val="24"/>
        </w:rPr>
        <w:t>118</w:t>
      </w:r>
      <w:r w:rsidR="002723D2" w:rsidRPr="000F0D1F">
        <w:rPr>
          <w:rFonts w:ascii="Arial" w:hAnsi="Arial" w:cs="Arial"/>
          <w:sz w:val="24"/>
          <w:szCs w:val="24"/>
        </w:rPr>
        <w:t xml:space="preserve">  </w:t>
      </w:r>
      <w:r w:rsidRPr="000F0D1F">
        <w:rPr>
          <w:rFonts w:ascii="Arial" w:hAnsi="Arial" w:cs="Arial"/>
          <w:sz w:val="24"/>
          <w:szCs w:val="24"/>
        </w:rPr>
        <w:t>семей;</w:t>
      </w:r>
    </w:p>
    <w:p w:rsidR="006F0BDE" w:rsidRPr="000F0D1F" w:rsidRDefault="006F0BDE" w:rsidP="00610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- выдаче сп</w:t>
      </w:r>
      <w:r w:rsidR="00F12F69" w:rsidRPr="000F0D1F">
        <w:rPr>
          <w:rFonts w:ascii="Arial" w:hAnsi="Arial" w:cs="Arial"/>
          <w:sz w:val="24"/>
          <w:szCs w:val="24"/>
        </w:rPr>
        <w:t>равок различного характера -</w:t>
      </w:r>
      <w:r w:rsidR="002723D2" w:rsidRPr="000F0D1F">
        <w:rPr>
          <w:rFonts w:ascii="Arial" w:hAnsi="Arial" w:cs="Arial"/>
          <w:sz w:val="24"/>
          <w:szCs w:val="24"/>
        </w:rPr>
        <w:t xml:space="preserve">  </w:t>
      </w:r>
      <w:r w:rsidR="005E2C3C" w:rsidRPr="000F0D1F">
        <w:rPr>
          <w:rFonts w:ascii="Arial" w:hAnsi="Arial" w:cs="Arial"/>
          <w:b/>
          <w:sz w:val="24"/>
          <w:szCs w:val="24"/>
        </w:rPr>
        <w:t>307</w:t>
      </w:r>
      <w:r w:rsidR="005E2C3C" w:rsidRPr="000F0D1F">
        <w:rPr>
          <w:rFonts w:ascii="Arial" w:hAnsi="Arial" w:cs="Arial"/>
          <w:sz w:val="24"/>
          <w:szCs w:val="24"/>
        </w:rPr>
        <w:t xml:space="preserve">   </w:t>
      </w:r>
      <w:r w:rsidRPr="000F0D1F">
        <w:rPr>
          <w:rFonts w:ascii="Arial" w:hAnsi="Arial" w:cs="Arial"/>
          <w:sz w:val="24"/>
          <w:szCs w:val="24"/>
        </w:rPr>
        <w:t>шт.</w:t>
      </w:r>
    </w:p>
    <w:p w:rsidR="006F0BDE" w:rsidRPr="000F0D1F" w:rsidRDefault="006F0BDE" w:rsidP="006104D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54B71" w:rsidRPr="000F0D1F" w:rsidRDefault="006F0BDE" w:rsidP="006F0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В админи</w:t>
      </w:r>
      <w:r w:rsidR="002723D2" w:rsidRPr="000F0D1F">
        <w:rPr>
          <w:rFonts w:ascii="Arial" w:hAnsi="Arial" w:cs="Arial"/>
          <w:sz w:val="24"/>
          <w:szCs w:val="24"/>
        </w:rPr>
        <w:t xml:space="preserve">страцию поступило   </w:t>
      </w:r>
      <w:r w:rsidR="00F12F69" w:rsidRPr="000F0D1F">
        <w:rPr>
          <w:rFonts w:ascii="Arial" w:hAnsi="Arial" w:cs="Arial"/>
          <w:b/>
          <w:sz w:val="24"/>
          <w:szCs w:val="24"/>
        </w:rPr>
        <w:t>1145</w:t>
      </w:r>
      <w:r w:rsidR="00F12F69" w:rsidRPr="000F0D1F">
        <w:rPr>
          <w:rFonts w:ascii="Arial" w:hAnsi="Arial" w:cs="Arial"/>
          <w:sz w:val="24"/>
          <w:szCs w:val="24"/>
        </w:rPr>
        <w:t xml:space="preserve">  </w:t>
      </w:r>
      <w:r w:rsidRPr="000F0D1F">
        <w:rPr>
          <w:rFonts w:ascii="Arial" w:hAnsi="Arial" w:cs="Arial"/>
          <w:sz w:val="24"/>
          <w:szCs w:val="24"/>
        </w:rPr>
        <w:t>писем, каждое письмо отр</w:t>
      </w:r>
      <w:r w:rsidR="00454B71" w:rsidRPr="000F0D1F">
        <w:rPr>
          <w:rFonts w:ascii="Arial" w:hAnsi="Arial" w:cs="Arial"/>
          <w:sz w:val="24"/>
          <w:szCs w:val="24"/>
        </w:rPr>
        <w:t xml:space="preserve">аботано или </w:t>
      </w:r>
      <w:r w:rsidR="00E02864" w:rsidRPr="000F0D1F">
        <w:rPr>
          <w:rFonts w:ascii="Arial" w:hAnsi="Arial" w:cs="Arial"/>
          <w:sz w:val="24"/>
          <w:szCs w:val="24"/>
        </w:rPr>
        <w:t xml:space="preserve">принято к </w:t>
      </w:r>
      <w:r w:rsidR="002723D2" w:rsidRPr="000F0D1F">
        <w:rPr>
          <w:rFonts w:ascii="Arial" w:hAnsi="Arial" w:cs="Arial"/>
          <w:sz w:val="24"/>
          <w:szCs w:val="24"/>
        </w:rPr>
        <w:t xml:space="preserve">сведению, поступило </w:t>
      </w:r>
      <w:r w:rsidR="00F12F69" w:rsidRPr="000F0D1F">
        <w:rPr>
          <w:rFonts w:ascii="Arial" w:hAnsi="Arial" w:cs="Arial"/>
          <w:sz w:val="24"/>
          <w:szCs w:val="24"/>
        </w:rPr>
        <w:t xml:space="preserve"> </w:t>
      </w:r>
      <w:r w:rsidR="00F12F69" w:rsidRPr="000F0D1F">
        <w:rPr>
          <w:rFonts w:ascii="Arial" w:hAnsi="Arial" w:cs="Arial"/>
          <w:b/>
          <w:sz w:val="24"/>
          <w:szCs w:val="24"/>
        </w:rPr>
        <w:t>82</w:t>
      </w:r>
      <w:r w:rsidR="00454B71" w:rsidRPr="000F0D1F">
        <w:rPr>
          <w:rFonts w:ascii="Arial" w:hAnsi="Arial" w:cs="Arial"/>
          <w:sz w:val="24"/>
          <w:szCs w:val="24"/>
        </w:rPr>
        <w:t xml:space="preserve"> обращения граждан, каждое рассмотрено и принято ре</w:t>
      </w:r>
      <w:r w:rsidR="00F12F69" w:rsidRPr="000F0D1F">
        <w:rPr>
          <w:rFonts w:ascii="Arial" w:hAnsi="Arial" w:cs="Arial"/>
          <w:sz w:val="24"/>
          <w:szCs w:val="24"/>
        </w:rPr>
        <w:t xml:space="preserve">шение. Администрацией и Думой Луговского городского поселения  издано и принято </w:t>
      </w:r>
      <w:r w:rsidR="00F12F69" w:rsidRPr="000F0D1F">
        <w:rPr>
          <w:rFonts w:ascii="Arial" w:hAnsi="Arial" w:cs="Arial"/>
          <w:b/>
          <w:sz w:val="24"/>
          <w:szCs w:val="24"/>
        </w:rPr>
        <w:t>79</w:t>
      </w:r>
      <w:r w:rsidR="00F12F69" w:rsidRPr="000F0D1F">
        <w:rPr>
          <w:rFonts w:ascii="Arial" w:hAnsi="Arial" w:cs="Arial"/>
          <w:sz w:val="24"/>
          <w:szCs w:val="24"/>
        </w:rPr>
        <w:t xml:space="preserve">  </w:t>
      </w:r>
      <w:r w:rsidR="00454B71" w:rsidRPr="000F0D1F">
        <w:rPr>
          <w:rFonts w:ascii="Arial" w:hAnsi="Arial" w:cs="Arial"/>
          <w:sz w:val="24"/>
          <w:szCs w:val="24"/>
        </w:rPr>
        <w:t>нормативно-правовых акта.</w:t>
      </w:r>
    </w:p>
    <w:p w:rsidR="00454B71" w:rsidRPr="000F0D1F" w:rsidRDefault="00454B71" w:rsidP="006F0BDE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12F69" w:rsidRPr="000F0D1F" w:rsidRDefault="002723D2" w:rsidP="006F0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За отчетный год умерло</w:t>
      </w:r>
      <w:r w:rsidR="00F12F69" w:rsidRPr="000F0D1F">
        <w:rPr>
          <w:rFonts w:ascii="Arial" w:hAnsi="Arial" w:cs="Arial"/>
          <w:sz w:val="24"/>
          <w:szCs w:val="24"/>
        </w:rPr>
        <w:t>-</w:t>
      </w:r>
      <w:r w:rsidRPr="000F0D1F">
        <w:rPr>
          <w:rFonts w:ascii="Arial" w:hAnsi="Arial" w:cs="Arial"/>
          <w:sz w:val="24"/>
          <w:szCs w:val="24"/>
        </w:rPr>
        <w:t xml:space="preserve"> </w:t>
      </w:r>
      <w:r w:rsidR="00F12F69" w:rsidRPr="000F0D1F">
        <w:rPr>
          <w:rFonts w:ascii="Arial" w:hAnsi="Arial" w:cs="Arial"/>
          <w:b/>
          <w:sz w:val="24"/>
          <w:szCs w:val="24"/>
        </w:rPr>
        <w:t>11</w:t>
      </w:r>
      <w:r w:rsidR="00F12F69" w:rsidRPr="000F0D1F">
        <w:rPr>
          <w:rFonts w:ascii="Arial" w:hAnsi="Arial" w:cs="Arial"/>
          <w:sz w:val="24"/>
          <w:szCs w:val="24"/>
        </w:rPr>
        <w:t xml:space="preserve"> </w:t>
      </w:r>
      <w:r w:rsidRPr="000F0D1F">
        <w:rPr>
          <w:rFonts w:ascii="Arial" w:hAnsi="Arial" w:cs="Arial"/>
          <w:sz w:val="24"/>
          <w:szCs w:val="24"/>
        </w:rPr>
        <w:t>человек, родилось</w:t>
      </w:r>
      <w:r w:rsidR="00F12F69" w:rsidRPr="000F0D1F">
        <w:rPr>
          <w:rFonts w:ascii="Arial" w:hAnsi="Arial" w:cs="Arial"/>
          <w:sz w:val="24"/>
          <w:szCs w:val="24"/>
        </w:rPr>
        <w:t xml:space="preserve"> - </w:t>
      </w:r>
      <w:r w:rsidR="00F12F69" w:rsidRPr="000F0D1F">
        <w:rPr>
          <w:rFonts w:ascii="Arial" w:hAnsi="Arial" w:cs="Arial"/>
          <w:b/>
          <w:sz w:val="24"/>
          <w:szCs w:val="24"/>
        </w:rPr>
        <w:t>1</w:t>
      </w:r>
      <w:r w:rsidR="00F12F69" w:rsidRPr="000F0D1F">
        <w:rPr>
          <w:rFonts w:ascii="Arial" w:hAnsi="Arial" w:cs="Arial"/>
          <w:sz w:val="24"/>
          <w:szCs w:val="24"/>
        </w:rPr>
        <w:t xml:space="preserve"> ребенок</w:t>
      </w:r>
      <w:r w:rsidRPr="000F0D1F">
        <w:rPr>
          <w:rFonts w:ascii="Arial" w:hAnsi="Arial" w:cs="Arial"/>
          <w:sz w:val="24"/>
          <w:szCs w:val="24"/>
        </w:rPr>
        <w:t xml:space="preserve">. </w:t>
      </w:r>
    </w:p>
    <w:p w:rsidR="00B20FF2" w:rsidRPr="000F0D1F" w:rsidRDefault="002723D2" w:rsidP="006F0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Убыло </w:t>
      </w:r>
      <w:r w:rsidR="00F12F69" w:rsidRPr="000F0D1F">
        <w:rPr>
          <w:rFonts w:ascii="Arial" w:hAnsi="Arial" w:cs="Arial"/>
          <w:b/>
          <w:sz w:val="24"/>
          <w:szCs w:val="24"/>
        </w:rPr>
        <w:t>7</w:t>
      </w:r>
      <w:r w:rsidR="00F12F69" w:rsidRPr="000F0D1F">
        <w:rPr>
          <w:rFonts w:ascii="Arial" w:hAnsi="Arial" w:cs="Arial"/>
          <w:sz w:val="24"/>
          <w:szCs w:val="24"/>
        </w:rPr>
        <w:t xml:space="preserve"> </w:t>
      </w:r>
      <w:r w:rsidR="00454B71" w:rsidRPr="000F0D1F">
        <w:rPr>
          <w:rFonts w:ascii="Arial" w:hAnsi="Arial" w:cs="Arial"/>
          <w:sz w:val="24"/>
          <w:szCs w:val="24"/>
        </w:rPr>
        <w:t>чел</w:t>
      </w:r>
      <w:r w:rsidRPr="000F0D1F">
        <w:rPr>
          <w:rFonts w:ascii="Arial" w:hAnsi="Arial" w:cs="Arial"/>
          <w:sz w:val="24"/>
          <w:szCs w:val="24"/>
        </w:rPr>
        <w:t xml:space="preserve">овек, прибыло </w:t>
      </w:r>
      <w:r w:rsidR="00F12F69" w:rsidRPr="000F0D1F">
        <w:rPr>
          <w:rFonts w:ascii="Arial" w:hAnsi="Arial" w:cs="Arial"/>
          <w:b/>
          <w:sz w:val="24"/>
          <w:szCs w:val="24"/>
        </w:rPr>
        <w:t>3</w:t>
      </w:r>
      <w:r w:rsidR="00454B71" w:rsidRPr="000F0D1F">
        <w:rPr>
          <w:rFonts w:ascii="Arial" w:hAnsi="Arial" w:cs="Arial"/>
          <w:sz w:val="24"/>
          <w:szCs w:val="24"/>
        </w:rPr>
        <w:t xml:space="preserve"> ч</w:t>
      </w:r>
      <w:r w:rsidR="003079CC" w:rsidRPr="000F0D1F">
        <w:rPr>
          <w:rFonts w:ascii="Arial" w:hAnsi="Arial" w:cs="Arial"/>
          <w:sz w:val="24"/>
          <w:szCs w:val="24"/>
        </w:rPr>
        <w:t xml:space="preserve">еловек. Естественная убыль </w:t>
      </w:r>
      <w:r w:rsidRPr="000F0D1F">
        <w:rPr>
          <w:rFonts w:ascii="Arial" w:hAnsi="Arial" w:cs="Arial"/>
          <w:sz w:val="24"/>
          <w:szCs w:val="24"/>
        </w:rPr>
        <w:t xml:space="preserve"> </w:t>
      </w:r>
      <w:r w:rsidR="005750AD" w:rsidRPr="000F0D1F">
        <w:rPr>
          <w:rFonts w:ascii="Arial" w:hAnsi="Arial" w:cs="Arial"/>
          <w:b/>
          <w:sz w:val="24"/>
          <w:szCs w:val="24"/>
        </w:rPr>
        <w:t>–</w:t>
      </w:r>
      <w:r w:rsidR="003079CC" w:rsidRPr="000F0D1F">
        <w:rPr>
          <w:rFonts w:ascii="Arial" w:hAnsi="Arial" w:cs="Arial"/>
          <w:b/>
          <w:sz w:val="24"/>
          <w:szCs w:val="24"/>
        </w:rPr>
        <w:t xml:space="preserve"> 14 </w:t>
      </w:r>
      <w:r w:rsidR="00E02864" w:rsidRPr="000F0D1F">
        <w:rPr>
          <w:rFonts w:ascii="Arial" w:hAnsi="Arial" w:cs="Arial"/>
          <w:sz w:val="24"/>
          <w:szCs w:val="24"/>
        </w:rPr>
        <w:t>челов</w:t>
      </w:r>
      <w:r w:rsidRPr="000F0D1F">
        <w:rPr>
          <w:rFonts w:ascii="Arial" w:hAnsi="Arial" w:cs="Arial"/>
          <w:sz w:val="24"/>
          <w:szCs w:val="24"/>
        </w:rPr>
        <w:t>ек. На начало 2021</w:t>
      </w:r>
      <w:r w:rsidR="00454B71" w:rsidRPr="000F0D1F">
        <w:rPr>
          <w:rFonts w:ascii="Arial" w:hAnsi="Arial" w:cs="Arial"/>
          <w:sz w:val="24"/>
          <w:szCs w:val="24"/>
        </w:rPr>
        <w:t xml:space="preserve"> года на территории Луговского муниципального образования зарегистрировано</w:t>
      </w:r>
      <w:r w:rsidR="00E02864" w:rsidRPr="000F0D1F">
        <w:rPr>
          <w:rFonts w:ascii="Arial" w:hAnsi="Arial" w:cs="Arial"/>
          <w:sz w:val="24"/>
          <w:szCs w:val="24"/>
        </w:rPr>
        <w:t xml:space="preserve"> </w:t>
      </w:r>
      <w:r w:rsidR="00E02864" w:rsidRPr="000F0D1F">
        <w:rPr>
          <w:rFonts w:ascii="Arial" w:hAnsi="Arial" w:cs="Arial"/>
          <w:b/>
          <w:i/>
          <w:sz w:val="24"/>
          <w:szCs w:val="24"/>
        </w:rPr>
        <w:t>4</w:t>
      </w:r>
      <w:r w:rsidR="00F12F69" w:rsidRPr="000F0D1F">
        <w:rPr>
          <w:rFonts w:ascii="Arial" w:hAnsi="Arial" w:cs="Arial"/>
          <w:b/>
          <w:i/>
          <w:sz w:val="24"/>
          <w:szCs w:val="24"/>
        </w:rPr>
        <w:t>38 чел.</w:t>
      </w:r>
    </w:p>
    <w:p w:rsidR="00B20FF2" w:rsidRPr="000F0D1F" w:rsidRDefault="00B20FF2" w:rsidP="006F0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B71" w:rsidRPr="000F0D1F" w:rsidRDefault="00B20FF2" w:rsidP="006F0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>Отчет закончил.</w:t>
      </w:r>
      <w:r w:rsidR="00454B71" w:rsidRPr="000F0D1F">
        <w:rPr>
          <w:rFonts w:ascii="Arial" w:hAnsi="Arial" w:cs="Arial"/>
          <w:sz w:val="24"/>
          <w:szCs w:val="24"/>
        </w:rPr>
        <w:t xml:space="preserve">   </w:t>
      </w:r>
    </w:p>
    <w:p w:rsidR="00454B71" w:rsidRPr="000F0D1F" w:rsidRDefault="00454B71" w:rsidP="006F0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BDE" w:rsidRPr="000F0D1F" w:rsidRDefault="006F0BDE" w:rsidP="006F0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 </w:t>
      </w:r>
    </w:p>
    <w:p w:rsidR="00611C6A" w:rsidRPr="000F0D1F" w:rsidRDefault="00611C6A" w:rsidP="00981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D1F">
        <w:rPr>
          <w:rFonts w:ascii="Arial" w:hAnsi="Arial" w:cs="Arial"/>
          <w:sz w:val="24"/>
          <w:szCs w:val="24"/>
        </w:rPr>
        <w:t xml:space="preserve"> </w:t>
      </w:r>
    </w:p>
    <w:sectPr w:rsidR="00611C6A" w:rsidRPr="000F0D1F" w:rsidSect="00A6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F8" w:rsidRDefault="006272F8" w:rsidP="000F0D1F">
      <w:pPr>
        <w:spacing w:after="0" w:line="240" w:lineRule="auto"/>
      </w:pPr>
      <w:r>
        <w:separator/>
      </w:r>
    </w:p>
  </w:endnote>
  <w:endnote w:type="continuationSeparator" w:id="0">
    <w:p w:rsidR="006272F8" w:rsidRDefault="006272F8" w:rsidP="000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F8" w:rsidRDefault="006272F8" w:rsidP="000F0D1F">
      <w:pPr>
        <w:spacing w:after="0" w:line="240" w:lineRule="auto"/>
      </w:pPr>
      <w:r>
        <w:separator/>
      </w:r>
    </w:p>
  </w:footnote>
  <w:footnote w:type="continuationSeparator" w:id="0">
    <w:p w:rsidR="006272F8" w:rsidRDefault="006272F8" w:rsidP="000F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DD0"/>
    <w:multiLevelType w:val="multilevel"/>
    <w:tmpl w:val="FF68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76"/>
    <w:rsid w:val="000107D1"/>
    <w:rsid w:val="00036EF1"/>
    <w:rsid w:val="000E7543"/>
    <w:rsid w:val="000E7A30"/>
    <w:rsid w:val="000F0D1F"/>
    <w:rsid w:val="0017308F"/>
    <w:rsid w:val="00192442"/>
    <w:rsid w:val="001B3F80"/>
    <w:rsid w:val="00250272"/>
    <w:rsid w:val="002723D2"/>
    <w:rsid w:val="00283D1B"/>
    <w:rsid w:val="002A3406"/>
    <w:rsid w:val="002D2EE6"/>
    <w:rsid w:val="003079CC"/>
    <w:rsid w:val="00331A4E"/>
    <w:rsid w:val="00332A5A"/>
    <w:rsid w:val="00406E76"/>
    <w:rsid w:val="004338DF"/>
    <w:rsid w:val="00454B71"/>
    <w:rsid w:val="00471D68"/>
    <w:rsid w:val="0048059E"/>
    <w:rsid w:val="004A1270"/>
    <w:rsid w:val="004A20A9"/>
    <w:rsid w:val="004C680D"/>
    <w:rsid w:val="004F25AF"/>
    <w:rsid w:val="00501A24"/>
    <w:rsid w:val="00541CF0"/>
    <w:rsid w:val="005750AD"/>
    <w:rsid w:val="005C3C15"/>
    <w:rsid w:val="005E2C3C"/>
    <w:rsid w:val="00601007"/>
    <w:rsid w:val="006061B2"/>
    <w:rsid w:val="006104D2"/>
    <w:rsid w:val="00611C6A"/>
    <w:rsid w:val="006272F8"/>
    <w:rsid w:val="006753AA"/>
    <w:rsid w:val="006855C9"/>
    <w:rsid w:val="006A687D"/>
    <w:rsid w:val="006B422A"/>
    <w:rsid w:val="006C107C"/>
    <w:rsid w:val="006F0BDE"/>
    <w:rsid w:val="00726F66"/>
    <w:rsid w:val="007A551A"/>
    <w:rsid w:val="007E3686"/>
    <w:rsid w:val="00816D68"/>
    <w:rsid w:val="00871CF1"/>
    <w:rsid w:val="008977E8"/>
    <w:rsid w:val="008B7075"/>
    <w:rsid w:val="008D60DB"/>
    <w:rsid w:val="00934357"/>
    <w:rsid w:val="009349D0"/>
    <w:rsid w:val="009378FD"/>
    <w:rsid w:val="0097685F"/>
    <w:rsid w:val="00981B1A"/>
    <w:rsid w:val="00983A76"/>
    <w:rsid w:val="00993890"/>
    <w:rsid w:val="00995CF8"/>
    <w:rsid w:val="00A15AC2"/>
    <w:rsid w:val="00A22F7F"/>
    <w:rsid w:val="00A615F0"/>
    <w:rsid w:val="00AA5B86"/>
    <w:rsid w:val="00B20FF2"/>
    <w:rsid w:val="00B4153D"/>
    <w:rsid w:val="00BA7772"/>
    <w:rsid w:val="00BD06FF"/>
    <w:rsid w:val="00C47768"/>
    <w:rsid w:val="00C75002"/>
    <w:rsid w:val="00C802F0"/>
    <w:rsid w:val="00D35160"/>
    <w:rsid w:val="00D519D6"/>
    <w:rsid w:val="00D601BB"/>
    <w:rsid w:val="00D62EF4"/>
    <w:rsid w:val="00D636F2"/>
    <w:rsid w:val="00D80B53"/>
    <w:rsid w:val="00DA2696"/>
    <w:rsid w:val="00E02864"/>
    <w:rsid w:val="00E315D4"/>
    <w:rsid w:val="00E75941"/>
    <w:rsid w:val="00E80AFD"/>
    <w:rsid w:val="00ED6771"/>
    <w:rsid w:val="00F12F69"/>
    <w:rsid w:val="00F4409F"/>
    <w:rsid w:val="00F5598A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D1F"/>
  </w:style>
  <w:style w:type="paragraph" w:styleId="a6">
    <w:name w:val="footer"/>
    <w:basedOn w:val="a"/>
    <w:link w:val="a7"/>
    <w:uiPriority w:val="99"/>
    <w:semiHidden/>
    <w:unhideWhenUsed/>
    <w:rsid w:val="000F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4C9A-5A86-4E96-A13D-B41DCBF1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26</cp:revision>
  <cp:lastPrinted>2021-03-25T00:56:00Z</cp:lastPrinted>
  <dcterms:created xsi:type="dcterms:W3CDTF">2019-03-25T07:32:00Z</dcterms:created>
  <dcterms:modified xsi:type="dcterms:W3CDTF">2021-03-25T00:58:00Z</dcterms:modified>
</cp:coreProperties>
</file>